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DE09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00</w:t>
      </w:r>
      <w:r w:rsidR="0043011A">
        <w:rPr>
          <w:rFonts w:ascii="Times New Roman" w:eastAsia="Times New Roman" w:hAnsi="Times New Roman" w:cs="Times New Roman"/>
          <w:sz w:val="24"/>
          <w:szCs w:val="24"/>
          <w:lang w:eastAsia="es-ES"/>
        </w:rPr>
        <w:t>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3011A">
        <w:rPr>
          <w:rFonts w:ascii="Times New Roman" w:eastAsia="Times New Roman" w:hAnsi="Times New Roman" w:cs="Times New Roman"/>
          <w:sz w:val="24"/>
          <w:szCs w:val="24"/>
          <w:lang w:eastAsia="es-ES"/>
        </w:rPr>
        <w:t>14</w:t>
      </w:r>
      <w:r w:rsidR="00764393" w:rsidRPr="00135491">
        <w:rPr>
          <w:rFonts w:ascii="Times New Roman" w:eastAsia="Times New Roman" w:hAnsi="Times New Roman" w:cs="Times New Roman"/>
          <w:sz w:val="24"/>
          <w:szCs w:val="24"/>
          <w:lang w:eastAsia="es-ES"/>
        </w:rPr>
        <w:t xml:space="preserve"> DE </w:t>
      </w:r>
      <w:r w:rsidR="0043011A">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43011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43011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DE090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DE090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43011A" w:rsidP="00DE090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EF3D93" w:rsidRPr="00135491" w:rsidRDefault="00EF3D93" w:rsidP="00DE0904">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967A95" w:rsidRPr="006370AE" w:rsidRDefault="00EF3D93" w:rsidP="00DE0904">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43011A">
        <w:rPr>
          <w:rFonts w:ascii="Times New Roman" w:eastAsia="Times New Roman" w:hAnsi="Times New Roman" w:cs="Times New Roman"/>
          <w:sz w:val="24"/>
          <w:szCs w:val="24"/>
          <w:lang w:eastAsia="es-MX"/>
        </w:rPr>
        <w:t>DOCE</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43011A">
        <w:rPr>
          <w:rFonts w:ascii="Times New Roman" w:eastAsia="Times New Roman" w:hAnsi="Times New Roman" w:cs="Times New Roman"/>
          <w:sz w:val="24"/>
          <w:szCs w:val="24"/>
          <w:lang w:eastAsia="es-MX"/>
        </w:rPr>
        <w:t>14 DE SEPTIEMBRE</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544B28">
        <w:rPr>
          <w:rFonts w:ascii="Times New Roman" w:eastAsia="Times New Roman" w:hAnsi="Times New Roman" w:cs="Times New Roman"/>
          <w:sz w:val="24"/>
          <w:szCs w:val="24"/>
          <w:lang w:eastAsia="es-MX"/>
        </w:rPr>
        <w:t>39</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w:t>
      </w:r>
      <w:r w:rsidR="00FE57CC">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sidR="0043011A">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sidR="0043011A">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7835DF">
        <w:rPr>
          <w:rFonts w:ascii="Times New Roman" w:hAnsi="Times New Roman" w:cs="Times New Roman"/>
          <w:i/>
          <w:sz w:val="24"/>
          <w:szCs w:val="24"/>
        </w:rPr>
        <w:t>2</w:t>
      </w:r>
      <w:r w:rsidRPr="00135491">
        <w:rPr>
          <w:rFonts w:ascii="Times New Roman" w:eastAsia="Times New Roman" w:hAnsi="Times New Roman" w:cs="Times New Roman"/>
          <w:i/>
          <w:sz w:val="24"/>
          <w:szCs w:val="24"/>
          <w:lang w:eastAsia="es-MX"/>
        </w:rPr>
        <w:t xml:space="preserve"> DIPUTADOS</w:t>
      </w:r>
      <w:r w:rsidR="00544B28">
        <w:rPr>
          <w:rFonts w:ascii="Times New Roman" w:eastAsia="Times New Roman" w:hAnsi="Times New Roman" w:cs="Times New Roman"/>
          <w:i/>
          <w:sz w:val="24"/>
          <w:szCs w:val="24"/>
          <w:lang w:eastAsia="es-MX"/>
        </w:rPr>
        <w:t xml:space="preserve">; </w:t>
      </w:r>
      <w:r w:rsidR="00544B28">
        <w:rPr>
          <w:rFonts w:ascii="Times New Roman" w:eastAsia="Times New Roman" w:hAnsi="Times New Roman" w:cs="Times New Roman"/>
          <w:sz w:val="24"/>
          <w:szCs w:val="24"/>
          <w:lang w:eastAsia="es-MX"/>
        </w:rPr>
        <w:t>INCORPORÁNDOSE 1 DURANTE LA SESIÓN</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r w:rsidR="00967A95" w:rsidRPr="00967A95">
        <w:rPr>
          <w:rFonts w:ascii="Times New Roman" w:hAnsi="Times New Roman" w:cs="Times New Roman"/>
          <w:i/>
          <w:sz w:val="24"/>
          <w:szCs w:val="24"/>
        </w:rPr>
        <w:t xml:space="preserve"> </w:t>
      </w:r>
      <w:r w:rsidR="00967A95" w:rsidRPr="006370AE">
        <w:rPr>
          <w:rFonts w:ascii="Times New Roman" w:hAnsi="Times New Roman" w:cs="Times New Roman"/>
          <w:i/>
          <w:sz w:val="24"/>
          <w:szCs w:val="24"/>
        </w:rPr>
        <w:t>EL CUAL FUE APROBADO EN LA SESIÓN ANTERIOR.</w:t>
      </w:r>
    </w:p>
    <w:p w:rsidR="00864E1E" w:rsidRPr="00CB46B1" w:rsidRDefault="00864E1E" w:rsidP="00DE09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Default="00096A21" w:rsidP="00DE090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7835DF" w:rsidRPr="00AA5683" w:rsidRDefault="007835DF" w:rsidP="00DE09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A5683">
        <w:rPr>
          <w:rFonts w:ascii="Times New Roman" w:eastAsia="Times New Roman" w:hAnsi="Times New Roman" w:cs="Times New Roman"/>
          <w:bCs/>
          <w:sz w:val="24"/>
          <w:szCs w:val="24"/>
          <w:lang w:eastAsia="es-ES"/>
        </w:rPr>
        <w:t xml:space="preserve">LA PRESIDENTA INFORMÓ A LA ASAMBLEA QUE, VARIOS DE LOS ASUNTOS EN CARTERA </w:t>
      </w:r>
      <w:r w:rsidR="00AA5683" w:rsidRPr="00AA5683">
        <w:rPr>
          <w:rFonts w:ascii="Times New Roman" w:eastAsia="Times New Roman" w:hAnsi="Times New Roman" w:cs="Times New Roman"/>
          <w:bCs/>
          <w:sz w:val="24"/>
          <w:szCs w:val="24"/>
          <w:lang w:eastAsia="es-ES"/>
        </w:rPr>
        <w:t>A LOS QUE SE LES DARÁ LECTURA,</w:t>
      </w:r>
      <w:r w:rsidRPr="00AA5683">
        <w:rPr>
          <w:rFonts w:ascii="Times New Roman" w:eastAsia="Times New Roman" w:hAnsi="Times New Roman" w:cs="Times New Roman"/>
          <w:bCs/>
          <w:sz w:val="24"/>
          <w:szCs w:val="24"/>
          <w:lang w:eastAsia="es-ES"/>
        </w:rPr>
        <w:t xml:space="preserve"> YA FUERON </w:t>
      </w:r>
      <w:r w:rsidR="00AA5683" w:rsidRPr="00AA5683">
        <w:rPr>
          <w:rFonts w:ascii="Times New Roman" w:eastAsia="Times New Roman" w:hAnsi="Times New Roman" w:cs="Times New Roman"/>
          <w:bCs/>
          <w:sz w:val="24"/>
          <w:szCs w:val="24"/>
          <w:lang w:eastAsia="es-ES"/>
        </w:rPr>
        <w:t>PRESENTADOS EN SESIONES ANTERIORES,</w:t>
      </w:r>
      <w:r w:rsidRPr="00AA5683">
        <w:rPr>
          <w:rFonts w:ascii="Times New Roman" w:eastAsia="Times New Roman" w:hAnsi="Times New Roman" w:cs="Times New Roman"/>
          <w:bCs/>
          <w:sz w:val="24"/>
          <w:szCs w:val="24"/>
          <w:lang w:eastAsia="es-ES"/>
        </w:rPr>
        <w:t xml:space="preserve"> PERO AL NO HABERSE INTEGRADO LAS COMISIONES </w:t>
      </w:r>
      <w:r w:rsidR="00AA5683" w:rsidRPr="00AA5683">
        <w:rPr>
          <w:rFonts w:ascii="Times New Roman" w:eastAsia="Times New Roman" w:hAnsi="Times New Roman" w:cs="Times New Roman"/>
          <w:bCs/>
          <w:sz w:val="24"/>
          <w:szCs w:val="24"/>
          <w:lang w:eastAsia="es-ES"/>
        </w:rPr>
        <w:t>LEGISLATIVAS FUE IMPOSIBLE DA</w:t>
      </w:r>
      <w:r w:rsidR="00AA5683">
        <w:rPr>
          <w:rFonts w:ascii="Times New Roman" w:eastAsia="Times New Roman" w:hAnsi="Times New Roman" w:cs="Times New Roman"/>
          <w:bCs/>
          <w:sz w:val="24"/>
          <w:szCs w:val="24"/>
          <w:lang w:eastAsia="es-ES"/>
        </w:rPr>
        <w:t>R EL TRÁ</w:t>
      </w:r>
      <w:r w:rsidR="00AA5683" w:rsidRPr="00AA5683">
        <w:rPr>
          <w:rFonts w:ascii="Times New Roman" w:eastAsia="Times New Roman" w:hAnsi="Times New Roman" w:cs="Times New Roman"/>
          <w:bCs/>
          <w:sz w:val="24"/>
          <w:szCs w:val="24"/>
          <w:lang w:eastAsia="es-ES"/>
        </w:rPr>
        <w:t xml:space="preserve">MITE, </w:t>
      </w:r>
      <w:r w:rsidR="00AA5683">
        <w:rPr>
          <w:rFonts w:ascii="Times New Roman" w:eastAsia="Times New Roman" w:hAnsi="Times New Roman" w:cs="Times New Roman"/>
          <w:bCs/>
          <w:sz w:val="24"/>
          <w:szCs w:val="24"/>
          <w:lang w:eastAsia="es-ES"/>
        </w:rPr>
        <w:t xml:space="preserve">POR LO QUE HOY SE REALIZARÁ EL TURNO </w:t>
      </w:r>
      <w:r w:rsidR="00AA5683" w:rsidRPr="00AA5683">
        <w:rPr>
          <w:rFonts w:ascii="Times New Roman" w:eastAsia="Times New Roman" w:hAnsi="Times New Roman" w:cs="Times New Roman"/>
          <w:bCs/>
          <w:sz w:val="24"/>
          <w:szCs w:val="24"/>
          <w:lang w:eastAsia="es-ES"/>
        </w:rPr>
        <w:t xml:space="preserve">CORRESPONDIENTE. </w:t>
      </w:r>
    </w:p>
    <w:p w:rsidR="009755E0" w:rsidRDefault="009755E0" w:rsidP="00DE090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574AF" w:rsidRPr="00FE57CC" w:rsidRDefault="00096A21" w:rsidP="00DE09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A75CB1">
        <w:rPr>
          <w:rFonts w:ascii="Times New Roman" w:eastAsia="Times New Roman" w:hAnsi="Times New Roman" w:cs="Times New Roman"/>
          <w:b/>
          <w:sz w:val="24"/>
          <w:szCs w:val="24"/>
          <w:u w:val="single"/>
          <w:lang w:eastAsia="es-ES"/>
        </w:rPr>
        <w:t>19</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FE57CC" w:rsidRPr="00FE57CC">
        <w:rPr>
          <w:rFonts w:ascii="Times New Roman" w:eastAsia="Times New Roman" w:hAnsi="Times New Roman" w:cs="Times New Roman"/>
          <w:bCs/>
          <w:sz w:val="24"/>
          <w:szCs w:val="24"/>
          <w:lang w:eastAsia="es-ES"/>
        </w:rPr>
        <w:t xml:space="preserve">EN RELACIÓN AL ASUNTO NÚMERO 18, LA </w:t>
      </w:r>
      <w:proofErr w:type="spellStart"/>
      <w:r w:rsidR="00FE57CC" w:rsidRPr="00FE57CC">
        <w:rPr>
          <w:rFonts w:ascii="Times New Roman" w:eastAsia="Times New Roman" w:hAnsi="Times New Roman" w:cs="Times New Roman"/>
          <w:bCs/>
          <w:sz w:val="24"/>
          <w:szCs w:val="24"/>
          <w:lang w:eastAsia="es-ES"/>
        </w:rPr>
        <w:t>DIP</w:t>
      </w:r>
      <w:proofErr w:type="spellEnd"/>
      <w:r w:rsidR="00FE57CC" w:rsidRPr="00FE57CC">
        <w:rPr>
          <w:rFonts w:ascii="Times New Roman" w:eastAsia="Times New Roman" w:hAnsi="Times New Roman" w:cs="Times New Roman"/>
          <w:bCs/>
          <w:sz w:val="24"/>
          <w:szCs w:val="24"/>
          <w:lang w:eastAsia="es-ES"/>
        </w:rPr>
        <w:t xml:space="preserve">. JESSICA ELODIA MARTÍNEZ </w:t>
      </w:r>
      <w:proofErr w:type="spellStart"/>
      <w:r w:rsidR="00FE57CC" w:rsidRPr="00FE57CC">
        <w:rPr>
          <w:rFonts w:ascii="Times New Roman" w:eastAsia="Times New Roman" w:hAnsi="Times New Roman" w:cs="Times New Roman"/>
          <w:bCs/>
          <w:sz w:val="24"/>
          <w:szCs w:val="24"/>
          <w:lang w:eastAsia="es-ES"/>
        </w:rPr>
        <w:t>MARTÍNEZ</w:t>
      </w:r>
      <w:proofErr w:type="spellEnd"/>
      <w:r w:rsidR="00FE57CC" w:rsidRPr="00FE57CC">
        <w:rPr>
          <w:rFonts w:ascii="Times New Roman" w:eastAsia="Times New Roman" w:hAnsi="Times New Roman" w:cs="Times New Roman"/>
          <w:bCs/>
          <w:sz w:val="24"/>
          <w:szCs w:val="24"/>
          <w:lang w:eastAsia="es-ES"/>
        </w:rPr>
        <w:t xml:space="preserve"> LO RESERVÓ PARA TRATARSE EN EL PUNTO DEL ORDEN DEL DÍA DE ASUNTOS GENERALES. </w:t>
      </w:r>
      <w:r w:rsidR="00FE57CC" w:rsidRPr="00FE57CC">
        <w:rPr>
          <w:rFonts w:ascii="Times New Roman" w:eastAsia="Times New Roman" w:hAnsi="Times New Roman" w:cs="Times New Roman"/>
          <w:bCs/>
          <w:i/>
          <w:sz w:val="24"/>
          <w:szCs w:val="24"/>
          <w:lang w:eastAsia="es-ES"/>
        </w:rPr>
        <w:t>SE RESERVÓ</w:t>
      </w:r>
      <w:r w:rsidR="00FE57CC" w:rsidRPr="00FE57CC">
        <w:rPr>
          <w:rFonts w:ascii="Times New Roman" w:eastAsia="Times New Roman" w:hAnsi="Times New Roman" w:cs="Times New Roman"/>
          <w:bCs/>
          <w:sz w:val="24"/>
          <w:szCs w:val="24"/>
          <w:lang w:eastAsia="es-ES"/>
        </w:rPr>
        <w:t xml:space="preserve">. </w:t>
      </w:r>
    </w:p>
    <w:p w:rsidR="00A8299B" w:rsidRPr="00135491" w:rsidRDefault="00A8299B" w:rsidP="00DE090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DE090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DE090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DE0904">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DE0904">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BB5C5C" w:rsidRPr="00DC01FC" w:rsidRDefault="009755E0" w:rsidP="00DE0904">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proofErr w:type="spellStart"/>
      <w:r w:rsidRPr="00544B28">
        <w:rPr>
          <w:rFonts w:ascii="Times New Roman" w:hAnsi="Times New Roman" w:cs="Times New Roman"/>
          <w:b/>
          <w:sz w:val="24"/>
          <w:szCs w:val="24"/>
        </w:rPr>
        <w:t>DIP</w:t>
      </w:r>
      <w:proofErr w:type="spellEnd"/>
      <w:r w:rsidRPr="00544B28">
        <w:rPr>
          <w:rFonts w:ascii="Times New Roman" w:hAnsi="Times New Roman" w:cs="Times New Roman"/>
          <w:b/>
          <w:sz w:val="24"/>
          <w:szCs w:val="24"/>
        </w:rPr>
        <w:t xml:space="preserve">. EDUARDO GAONA DOMÍNGUEZ, INTEGRANTE DE LA COMISIÓN </w:t>
      </w:r>
      <w:r w:rsidRPr="000F0FF2">
        <w:rPr>
          <w:rFonts w:ascii="Times New Roman" w:hAnsi="Times New Roman" w:cs="Times New Roman"/>
          <w:b/>
          <w:sz w:val="24"/>
          <w:szCs w:val="24"/>
        </w:rPr>
        <w:t>DE COORDINACIÓN Y RÉGIMEN INTERNO</w:t>
      </w:r>
      <w:r w:rsidRPr="000F0FF2">
        <w:rPr>
          <w:rFonts w:ascii="Times New Roman" w:hAnsi="Times New Roman" w:cs="Times New Roman"/>
          <w:sz w:val="24"/>
          <w:szCs w:val="24"/>
        </w:rPr>
        <w:t xml:space="preserve">, DIO LECTURA A </w:t>
      </w:r>
      <w:r w:rsidR="00BF277C" w:rsidRPr="000F0FF2">
        <w:rPr>
          <w:rFonts w:ascii="Times New Roman" w:hAnsi="Times New Roman" w:cs="Times New Roman"/>
          <w:sz w:val="24"/>
          <w:szCs w:val="24"/>
        </w:rPr>
        <w:t>ACUERDO DE MODIFICACIÓN DE INTEGRACIÓN DE LAS COMISIONES DE</w:t>
      </w:r>
      <w:r w:rsidR="00BF277C">
        <w:rPr>
          <w:rFonts w:ascii="Times New Roman" w:hAnsi="Times New Roman" w:cs="Times New Roman"/>
          <w:sz w:val="24"/>
          <w:szCs w:val="24"/>
        </w:rPr>
        <w:t xml:space="preserve"> </w:t>
      </w:r>
      <w:r w:rsidR="00544B28">
        <w:rPr>
          <w:rFonts w:ascii="Times New Roman" w:hAnsi="Times New Roman" w:cs="Times New Roman"/>
          <w:sz w:val="24"/>
          <w:szCs w:val="24"/>
        </w:rPr>
        <w:t>DICTAMEN LEGISLATIVO DE JUVENTUD Y DE DESARROLLO METROPOLITANO.</w:t>
      </w:r>
      <w:r w:rsidR="00BF277C">
        <w:rPr>
          <w:rFonts w:ascii="Times New Roman" w:hAnsi="Times New Roman" w:cs="Times New Roman"/>
          <w:sz w:val="24"/>
          <w:szCs w:val="24"/>
        </w:rPr>
        <w:t xml:space="preserve"> </w:t>
      </w:r>
      <w:r w:rsidR="00544B28" w:rsidRPr="00DC01FC">
        <w:rPr>
          <w:rFonts w:ascii="Times New Roman" w:eastAsia="Times New Roman" w:hAnsi="Times New Roman" w:cs="Times New Roman"/>
          <w:bCs/>
          <w:sz w:val="24"/>
          <w:szCs w:val="24"/>
          <w:lang w:eastAsia="es-ES"/>
        </w:rPr>
        <w:t>POSTERIORMENTE</w:t>
      </w:r>
      <w:r w:rsidR="00544B28" w:rsidRPr="00DC01FC">
        <w:rPr>
          <w:rFonts w:ascii="Times New Roman" w:hAnsi="Times New Roman" w:cs="Times New Roman"/>
          <w:sz w:val="24"/>
          <w:szCs w:val="24"/>
        </w:rPr>
        <w:t xml:space="preserve">, SE LLEVÓ A CABO EL PROCEDIMIENTO DE LA VOTACIÓN MEDIANTE CÉDULA. </w:t>
      </w:r>
      <w:r w:rsidR="00BB5C5C" w:rsidRPr="00DC01FC">
        <w:rPr>
          <w:rFonts w:ascii="Times New Roman" w:eastAsia="Times New Roman" w:hAnsi="Times New Roman" w:cs="Times New Roman"/>
          <w:bCs/>
          <w:sz w:val="24"/>
          <w:szCs w:val="24"/>
          <w:lang w:eastAsia="es-ES"/>
        </w:rPr>
        <w:t xml:space="preserve">LA PRESIDENTA DIO LECTURA AL </w:t>
      </w:r>
      <w:r w:rsidR="00BB5C5C">
        <w:rPr>
          <w:rFonts w:ascii="Times New Roman" w:eastAsia="Times New Roman" w:hAnsi="Times New Roman" w:cs="Times New Roman"/>
          <w:bCs/>
          <w:sz w:val="24"/>
          <w:szCs w:val="24"/>
          <w:lang w:eastAsia="es-ES"/>
        </w:rPr>
        <w:t>ACUERDO</w:t>
      </w:r>
      <w:r w:rsidR="00BB5C5C" w:rsidRPr="00DC01FC">
        <w:rPr>
          <w:rFonts w:ascii="Times New Roman" w:eastAsia="Times New Roman" w:hAnsi="Times New Roman" w:cs="Times New Roman"/>
          <w:bCs/>
          <w:sz w:val="24"/>
          <w:szCs w:val="24"/>
          <w:lang w:eastAsia="es-ES"/>
        </w:rPr>
        <w:t xml:space="preserve"> </w:t>
      </w:r>
      <w:r w:rsidR="00BB5C5C">
        <w:rPr>
          <w:rFonts w:ascii="Times New Roman" w:eastAsia="Times New Roman" w:hAnsi="Times New Roman" w:cs="Times New Roman"/>
          <w:bCs/>
          <w:sz w:val="24"/>
          <w:szCs w:val="24"/>
          <w:lang w:eastAsia="es-ES"/>
        </w:rPr>
        <w:t xml:space="preserve">NÚMERO </w:t>
      </w:r>
      <w:r w:rsidR="00BB5C5C" w:rsidRPr="00DC01FC">
        <w:rPr>
          <w:rFonts w:ascii="Times New Roman" w:eastAsia="Times New Roman" w:hAnsi="Times New Roman" w:cs="Times New Roman"/>
          <w:bCs/>
          <w:sz w:val="24"/>
          <w:szCs w:val="24"/>
          <w:lang w:eastAsia="es-ES"/>
        </w:rPr>
        <w:t>005</w:t>
      </w:r>
      <w:r w:rsidR="00BB5C5C">
        <w:rPr>
          <w:rFonts w:ascii="Times New Roman" w:eastAsia="Times New Roman" w:hAnsi="Times New Roman" w:cs="Times New Roman"/>
          <w:bCs/>
          <w:sz w:val="24"/>
          <w:szCs w:val="24"/>
          <w:lang w:eastAsia="es-ES"/>
        </w:rPr>
        <w:t>, APROBADO EL 8 DE SEPTIEMBRE DE 2021</w:t>
      </w:r>
      <w:r w:rsidR="000F0FF2">
        <w:rPr>
          <w:rFonts w:ascii="Times New Roman" w:eastAsia="Times New Roman" w:hAnsi="Times New Roman" w:cs="Times New Roman"/>
          <w:bCs/>
          <w:sz w:val="24"/>
          <w:szCs w:val="24"/>
          <w:lang w:eastAsia="es-ES"/>
        </w:rPr>
        <w:t xml:space="preserve">, EN RELACIÓN AL PROCESO DE VOTACIÓN MEDIANTE CÉDULA DE LOS </w:t>
      </w:r>
      <w:r w:rsidR="000F0FF2">
        <w:rPr>
          <w:rFonts w:ascii="Times New Roman" w:eastAsia="Times New Roman" w:hAnsi="Times New Roman" w:cs="Times New Roman"/>
          <w:bCs/>
          <w:sz w:val="24"/>
          <w:szCs w:val="24"/>
          <w:lang w:eastAsia="es-ES"/>
        </w:rPr>
        <w:lastRenderedPageBreak/>
        <w:t>DIPUTADOS QUE SE ENCUENTRAN A TRAVÉS DE LOS MEDIOS TELEMÁTICOS</w:t>
      </w:r>
      <w:r w:rsidR="00BB5C5C" w:rsidRPr="00DC01FC">
        <w:rPr>
          <w:rFonts w:ascii="Times New Roman" w:eastAsia="Times New Roman" w:hAnsi="Times New Roman" w:cs="Times New Roman"/>
          <w:bCs/>
          <w:sz w:val="24"/>
          <w:szCs w:val="24"/>
          <w:lang w:eastAsia="es-ES"/>
        </w:rPr>
        <w:t xml:space="preserve">. </w:t>
      </w:r>
      <w:r w:rsidR="00BB5C5C" w:rsidRPr="00DC01FC">
        <w:rPr>
          <w:rFonts w:ascii="Times New Roman" w:hAnsi="Times New Roman" w:cs="Times New Roman"/>
          <w:b/>
          <w:sz w:val="24"/>
          <w:szCs w:val="24"/>
        </w:rPr>
        <w:t>APROBÁNDOSE POR UNANIMIDAD DE 42 VOTOS</w:t>
      </w:r>
      <w:r w:rsidR="00BB5C5C">
        <w:rPr>
          <w:rFonts w:ascii="Times New Roman" w:hAnsi="Times New Roman" w:cs="Times New Roman"/>
          <w:b/>
          <w:sz w:val="24"/>
          <w:szCs w:val="24"/>
        </w:rPr>
        <w:t>,</w:t>
      </w:r>
      <w:r w:rsidR="00BB5C5C" w:rsidRPr="00DC01FC">
        <w:rPr>
          <w:rFonts w:ascii="Times New Roman" w:hAnsi="Times New Roman" w:cs="Times New Roman"/>
          <w:b/>
          <w:sz w:val="24"/>
          <w:szCs w:val="24"/>
        </w:rPr>
        <w:t xml:space="preserve"> LA </w:t>
      </w:r>
      <w:r w:rsidR="00BB5C5C">
        <w:rPr>
          <w:rFonts w:ascii="Times New Roman" w:hAnsi="Times New Roman" w:cs="Times New Roman"/>
          <w:b/>
          <w:sz w:val="24"/>
          <w:szCs w:val="24"/>
        </w:rPr>
        <w:t xml:space="preserve">MODIFICACIÓN DE LA </w:t>
      </w:r>
      <w:r w:rsidR="00BB5C5C" w:rsidRPr="00DC01FC">
        <w:rPr>
          <w:rFonts w:ascii="Times New Roman" w:hAnsi="Times New Roman" w:cs="Times New Roman"/>
          <w:b/>
          <w:sz w:val="24"/>
          <w:szCs w:val="24"/>
        </w:rPr>
        <w:t xml:space="preserve">INTEGRACIÓN DE </w:t>
      </w:r>
      <w:r w:rsidR="000F0FF2">
        <w:rPr>
          <w:rFonts w:ascii="Times New Roman" w:hAnsi="Times New Roman" w:cs="Times New Roman"/>
          <w:b/>
          <w:sz w:val="24"/>
          <w:szCs w:val="24"/>
        </w:rPr>
        <w:t xml:space="preserve">LAS COMISIONES DE DICTAMEN </w:t>
      </w:r>
      <w:proofErr w:type="gramStart"/>
      <w:r w:rsidR="000F0FF2">
        <w:rPr>
          <w:rFonts w:ascii="Times New Roman" w:hAnsi="Times New Roman" w:cs="Times New Roman"/>
          <w:b/>
          <w:sz w:val="24"/>
          <w:szCs w:val="24"/>
        </w:rPr>
        <w:t>LEGISLATIVO</w:t>
      </w:r>
      <w:r w:rsidR="00A75CB1">
        <w:rPr>
          <w:rFonts w:ascii="Times New Roman" w:hAnsi="Times New Roman" w:cs="Times New Roman"/>
          <w:b/>
          <w:sz w:val="24"/>
          <w:szCs w:val="24"/>
        </w:rPr>
        <w:t>.</w:t>
      </w:r>
      <w:r w:rsidR="00BB5C5C" w:rsidRPr="00DC01FC">
        <w:rPr>
          <w:rFonts w:ascii="Times New Roman" w:hAnsi="Times New Roman" w:cs="Times New Roman"/>
          <w:b/>
          <w:sz w:val="24"/>
          <w:szCs w:val="24"/>
        </w:rPr>
        <w:t>-</w:t>
      </w:r>
      <w:proofErr w:type="gramEnd"/>
      <w:r w:rsidR="00BB5C5C" w:rsidRPr="00DC01FC">
        <w:rPr>
          <w:rFonts w:ascii="Times New Roman" w:hAnsi="Times New Roman" w:cs="Times New Roman"/>
          <w:sz w:val="24"/>
          <w:szCs w:val="24"/>
        </w:rPr>
        <w:t xml:space="preserve"> </w:t>
      </w:r>
      <w:r w:rsidR="00BB5C5C" w:rsidRPr="00DC01FC">
        <w:rPr>
          <w:rFonts w:ascii="Times New Roman" w:hAnsi="Times New Roman" w:cs="Times New Roman"/>
          <w:b/>
          <w:sz w:val="24"/>
          <w:szCs w:val="24"/>
        </w:rPr>
        <w:t>ELABORÁNDOSE EL ACUERDO CORRESPONDIENTE.</w:t>
      </w:r>
      <w:r w:rsidR="00BB5C5C" w:rsidRPr="00DC01FC">
        <w:rPr>
          <w:rFonts w:ascii="Times New Roman" w:hAnsi="Times New Roman" w:cs="Times New Roman"/>
          <w:sz w:val="24"/>
          <w:szCs w:val="24"/>
        </w:rPr>
        <w:t xml:space="preserve"> </w:t>
      </w:r>
    </w:p>
    <w:p w:rsidR="009755E0" w:rsidRDefault="009755E0" w:rsidP="00DE0904">
      <w:pPr>
        <w:widowControl w:val="0"/>
        <w:autoSpaceDE w:val="0"/>
        <w:autoSpaceDN w:val="0"/>
        <w:spacing w:after="0" w:line="240" w:lineRule="auto"/>
        <w:ind w:right="-93"/>
        <w:jc w:val="both"/>
        <w:rPr>
          <w:rFonts w:ascii="Times New Roman" w:hAnsi="Times New Roman" w:cs="Times New Roman"/>
          <w:sz w:val="24"/>
          <w:szCs w:val="24"/>
        </w:rPr>
      </w:pPr>
    </w:p>
    <w:p w:rsidR="00A8299B" w:rsidRPr="00135491" w:rsidRDefault="00A8299B" w:rsidP="00DE0904">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B64134" w:rsidRDefault="00B64134" w:rsidP="00DE0904">
      <w:pPr>
        <w:spacing w:after="0" w:line="240" w:lineRule="auto"/>
        <w:ind w:right="49"/>
        <w:jc w:val="both"/>
        <w:rPr>
          <w:rFonts w:ascii="Times New Roman" w:hAnsi="Times New Roman" w:cs="Times New Roman"/>
          <w:sz w:val="24"/>
          <w:szCs w:val="24"/>
          <w:lang w:eastAsia="es-MX"/>
        </w:rPr>
      </w:pPr>
      <w:r w:rsidRPr="00B64134">
        <w:rPr>
          <w:rFonts w:ascii="Times New Roman" w:eastAsia="Times New Roman" w:hAnsi="Times New Roman" w:cs="Times New Roman"/>
          <w:sz w:val="24"/>
          <w:szCs w:val="24"/>
        </w:rPr>
        <w:t xml:space="preserve">EL </w:t>
      </w:r>
      <w:proofErr w:type="spellStart"/>
      <w:r w:rsidRPr="00B64134">
        <w:rPr>
          <w:rFonts w:ascii="Times New Roman" w:eastAsia="Times New Roman" w:hAnsi="Times New Roman" w:cs="Times New Roman"/>
          <w:b/>
          <w:sz w:val="24"/>
          <w:szCs w:val="24"/>
        </w:rPr>
        <w:t>DIP</w:t>
      </w:r>
      <w:proofErr w:type="spellEnd"/>
      <w:r w:rsidRPr="00B64134">
        <w:rPr>
          <w:rFonts w:ascii="Times New Roman" w:eastAsia="Times New Roman" w:hAnsi="Times New Roman" w:cs="Times New Roman"/>
          <w:b/>
          <w:sz w:val="24"/>
          <w:szCs w:val="24"/>
        </w:rPr>
        <w:t>. FÉLIX ROCHA ESQUIVEL, A NOMBRE DEL GRUPO LEGISLATIVO DEL PARTIDO ACCIÓN NACIONAL</w:t>
      </w:r>
      <w:r w:rsidRPr="00B64134">
        <w:rPr>
          <w:rFonts w:ascii="Times New Roman" w:eastAsia="Times New Roman" w:hAnsi="Times New Roman" w:cs="Times New Roman"/>
          <w:sz w:val="24"/>
          <w:szCs w:val="24"/>
        </w:rPr>
        <w:t xml:space="preserve">, PRESENTÓ UN PUNTO DE ACUERDO POR EL QUE </w:t>
      </w:r>
      <w:r w:rsidRPr="00B64134">
        <w:rPr>
          <w:rFonts w:ascii="Times New Roman" w:eastAsia="Times New Roman" w:hAnsi="Times New Roman" w:cs="Times New Roman"/>
          <w:sz w:val="24"/>
          <w:szCs w:val="24"/>
          <w:lang w:val="es-ES" w:eastAsia="es-ES"/>
        </w:rPr>
        <w:t xml:space="preserve">SE EXHORTA RESPETUOSAMENTE </w:t>
      </w:r>
      <w:r w:rsidRPr="00B64134">
        <w:rPr>
          <w:rFonts w:ascii="Times New Roman" w:hAnsi="Times New Roman" w:cs="Times New Roman"/>
          <w:sz w:val="24"/>
          <w:szCs w:val="24"/>
        </w:rPr>
        <w:t>A LOS 51 PRESIDENTES MUNICIPALES DE NUEVO LEÓN PARA QUE MANTENGAN LA LIMPIEZA Y DESAZOLVE DE LOS CONDUCTOS DEL DRENAJE PLUVIAL EXISTENTES EN SUS RESPECTIVOS MUNICIPIOS, A FIN DE EVITAR INUNDACIONES, PARA SALVAGUARDAR LA INTEGRIDAD DE LAS PERSONAS Y DE SU PATRIMONIO. ASIMISMO, PARA QUE ESTABLEZCAN CAMPAÑAS PERMANENTES, EN REDES SOCIALES Y MEDIOS TRADICIONALES, QUE INCENTIVEN Y CONCIENTICEN A LA POBLACIÓN EN LA CULTURA DE LIMPIEZA, ASÍ COMO INFORMAR DE LAS SANCIONES A QUE SE PUEDEN HACER ACREEDORES LOS CIUDADANOS AL TIRAR BASURA EN LA VÍA PÚBLICA, TODO LO ANTERIOR PARA PREVENIR QUE LA BASURA ACUMULADA Y ARRASTRADA POR LAS CORRIENTES DE AGUA DE LLUVIA TAPE LAS REJILLAS COLECTORAS DE AGUAS PLUVIALES, Y ASÍ EVITAR INUNDACIONES. ASÍ COMO SE EXHORTA ATENTAMENTE A LOS 51 PRESIDENTES MUNICIPALES DE ESTADO, ESPECIALMENTE A LOS DEL ÁREA METROPOLITANA, PARA QUE REFUERCEN, A TRAVÉS DE SUS COR</w:t>
      </w:r>
      <w:r>
        <w:rPr>
          <w:rFonts w:ascii="Times New Roman" w:hAnsi="Times New Roman" w:cs="Times New Roman"/>
          <w:sz w:val="24"/>
          <w:szCs w:val="24"/>
        </w:rPr>
        <w:t>PORACIONES DE PROTECCIÓN CIVIL,</w:t>
      </w:r>
      <w:r w:rsidRPr="00B64134">
        <w:rPr>
          <w:rFonts w:ascii="Times New Roman" w:hAnsi="Times New Roman" w:cs="Times New Roman"/>
          <w:sz w:val="24"/>
          <w:szCs w:val="24"/>
        </w:rPr>
        <w:t xml:space="preserve"> LOS RONDINES Y </w:t>
      </w:r>
      <w:r>
        <w:rPr>
          <w:rFonts w:ascii="Times New Roman" w:hAnsi="Times New Roman" w:cs="Times New Roman"/>
          <w:sz w:val="24"/>
          <w:szCs w:val="24"/>
        </w:rPr>
        <w:t xml:space="preserve">VIGILANCIA EN PUNTOS RIESGOSOS </w:t>
      </w:r>
      <w:r w:rsidRPr="00B64134">
        <w:rPr>
          <w:rFonts w:ascii="Times New Roman" w:hAnsi="Times New Roman" w:cs="Times New Roman"/>
          <w:sz w:val="24"/>
          <w:szCs w:val="24"/>
        </w:rPr>
        <w:t>DESDE EL PRIMER MOMENTO EN QUE SE PRESENTEN LLUVIAS PARA EVITAR CUALQUIER TRAGEDIA, COMO LA PÉRDIDA DE VIDAS HUMANAS.</w:t>
      </w:r>
      <w:r w:rsidRPr="00B64134">
        <w:rPr>
          <w:rFonts w:ascii="Times New Roman" w:eastAsia="Times New Roman" w:hAnsi="Times New Roman" w:cs="Times New Roman"/>
          <w:sz w:val="24"/>
          <w:szCs w:val="24"/>
        </w:rPr>
        <w:t xml:space="preserve"> </w:t>
      </w:r>
      <w:r w:rsidRPr="00B64134">
        <w:rPr>
          <w:rFonts w:ascii="Times New Roman" w:hAnsi="Times New Roman" w:cs="Times New Roman"/>
          <w:sz w:val="24"/>
          <w:szCs w:val="24"/>
          <w:shd w:val="clear" w:color="auto" w:fill="FFFFFF"/>
        </w:rPr>
        <w:t>S</w:t>
      </w:r>
      <w:r w:rsidRPr="00B64134">
        <w:rPr>
          <w:rFonts w:ascii="Times New Roman" w:hAnsi="Times New Roman" w:cs="Times New Roman"/>
          <w:sz w:val="24"/>
          <w:szCs w:val="24"/>
          <w:lang w:eastAsia="es-MX"/>
        </w:rPr>
        <w:t xml:space="preserve">E SOMETIÓ A CONSIDERACIÓN DE LA ASAMBLEA EL QUE SEA VOTADO EN ESE MOMENTO EL PUNTO DE ACUERDO, </w:t>
      </w:r>
      <w:r w:rsidRPr="00B64134">
        <w:rPr>
          <w:rFonts w:ascii="Times New Roman" w:hAnsi="Times New Roman" w:cs="Times New Roman"/>
          <w:i/>
          <w:sz w:val="24"/>
          <w:szCs w:val="24"/>
          <w:lang w:eastAsia="es-MX"/>
        </w:rPr>
        <w:t>FUE APROBADO POR UNANIMIDAD DE LOS PRESENTES</w:t>
      </w:r>
      <w:r w:rsidRPr="00B64134">
        <w:rPr>
          <w:rFonts w:ascii="Times New Roman" w:hAnsi="Times New Roman" w:cs="Times New Roman"/>
          <w:sz w:val="24"/>
          <w:szCs w:val="24"/>
          <w:lang w:eastAsia="es-MX"/>
        </w:rPr>
        <w:t xml:space="preserve">. </w:t>
      </w:r>
      <w:r w:rsidRPr="00B64134">
        <w:rPr>
          <w:rFonts w:ascii="Times New Roman" w:hAnsi="Times New Roman" w:cs="Times New Roman"/>
          <w:b/>
          <w:sz w:val="24"/>
          <w:szCs w:val="24"/>
          <w:lang w:eastAsia="es-MX"/>
        </w:rPr>
        <w:t>FUE APROBADO EL PUNTO DE ACUERDO POR UNANIMIDAD DE 41 VOTOS.</w:t>
      </w:r>
    </w:p>
    <w:p w:rsidR="00B36E7C" w:rsidRDefault="00B36E7C" w:rsidP="00DE0904">
      <w:pPr>
        <w:spacing w:after="0" w:line="240" w:lineRule="auto"/>
        <w:jc w:val="both"/>
        <w:rPr>
          <w:rFonts w:ascii="Times New Roman" w:eastAsia="Times New Roman" w:hAnsi="Times New Roman" w:cs="Times New Roman"/>
          <w:sz w:val="24"/>
          <w:szCs w:val="24"/>
        </w:rPr>
      </w:pPr>
    </w:p>
    <w:p w:rsidR="00945EA6" w:rsidRPr="009F1208" w:rsidRDefault="00A75CB1" w:rsidP="00DE0904">
      <w:pPr>
        <w:widowControl w:val="0"/>
        <w:autoSpaceDE w:val="0"/>
        <w:autoSpaceDN w:val="0"/>
        <w:adjustRightInd w:val="0"/>
        <w:spacing w:after="0" w:line="240" w:lineRule="auto"/>
        <w:jc w:val="both"/>
        <w:rPr>
          <w:rFonts w:ascii="Times New Roman" w:hAnsi="Times New Roman" w:cs="Times New Roman"/>
          <w:sz w:val="24"/>
          <w:szCs w:val="24"/>
          <w:lang w:eastAsia="es-MX"/>
        </w:rPr>
      </w:pPr>
      <w:r>
        <w:rPr>
          <w:rFonts w:ascii="Times New Roman" w:eastAsia="Times New Roman" w:hAnsi="Times New Roman" w:cs="Times New Roman"/>
          <w:sz w:val="24"/>
          <w:szCs w:val="24"/>
        </w:rPr>
        <w:t>EL</w:t>
      </w:r>
      <w:r w:rsidR="00945EA6" w:rsidRPr="009F1208">
        <w:rPr>
          <w:rFonts w:ascii="Times New Roman" w:eastAsia="Times New Roman" w:hAnsi="Times New Roman" w:cs="Times New Roman"/>
          <w:sz w:val="24"/>
          <w:szCs w:val="24"/>
        </w:rPr>
        <w:t xml:space="preserve"> </w:t>
      </w:r>
      <w:proofErr w:type="spellStart"/>
      <w:r w:rsidR="00945EA6" w:rsidRPr="009F1208">
        <w:rPr>
          <w:rFonts w:ascii="Times New Roman" w:eastAsia="Times New Roman" w:hAnsi="Times New Roman" w:cs="Times New Roman"/>
          <w:b/>
          <w:sz w:val="24"/>
          <w:szCs w:val="24"/>
        </w:rPr>
        <w:t>DIP</w:t>
      </w:r>
      <w:proofErr w:type="spellEnd"/>
      <w:r w:rsidR="00945EA6"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HERIBERTO TREVIÑO CANTÚ</w:t>
      </w:r>
      <w:r w:rsidR="00945EA6" w:rsidRPr="009F1208">
        <w:rPr>
          <w:rFonts w:ascii="Times New Roman" w:eastAsia="Times New Roman" w:hAnsi="Times New Roman" w:cs="Times New Roman"/>
          <w:b/>
          <w:sz w:val="24"/>
          <w:szCs w:val="24"/>
        </w:rPr>
        <w:t xml:space="preserve">, </w:t>
      </w:r>
      <w:r w:rsidR="002964D0">
        <w:rPr>
          <w:rFonts w:ascii="Times New Roman" w:eastAsia="Times New Roman" w:hAnsi="Times New Roman" w:cs="Times New Roman"/>
          <w:b/>
          <w:sz w:val="24"/>
          <w:szCs w:val="24"/>
        </w:rPr>
        <w:t>INTEGRANTE</w:t>
      </w:r>
      <w:r w:rsidR="00945EA6" w:rsidRPr="009F1208">
        <w:rPr>
          <w:rFonts w:ascii="Times New Roman" w:eastAsia="Times New Roman" w:hAnsi="Times New Roman" w:cs="Times New Roman"/>
          <w:b/>
          <w:sz w:val="24"/>
          <w:szCs w:val="24"/>
        </w:rPr>
        <w:t xml:space="preserve"> DEL GRUPO LEGISLATIVO DEL PARTIDO </w:t>
      </w:r>
      <w:r w:rsidR="00945EA6">
        <w:rPr>
          <w:rFonts w:ascii="Times New Roman" w:eastAsia="Times New Roman" w:hAnsi="Times New Roman" w:cs="Times New Roman"/>
          <w:b/>
          <w:sz w:val="24"/>
          <w:szCs w:val="24"/>
        </w:rPr>
        <w:t>REVOLUCIONARIO INSTITUCIONAL</w:t>
      </w:r>
      <w:r w:rsidR="00945EA6" w:rsidRPr="009F1208">
        <w:rPr>
          <w:rFonts w:ascii="Times New Roman" w:eastAsia="Times New Roman" w:hAnsi="Times New Roman" w:cs="Times New Roman"/>
          <w:sz w:val="24"/>
          <w:szCs w:val="24"/>
        </w:rPr>
        <w:t xml:space="preserve">, PRESENTÓ UN </w:t>
      </w:r>
      <w:r w:rsidR="002964D0">
        <w:rPr>
          <w:rFonts w:ascii="Times New Roman" w:eastAsia="Times New Roman" w:hAnsi="Times New Roman" w:cs="Times New Roman"/>
          <w:sz w:val="24"/>
          <w:szCs w:val="24"/>
        </w:rPr>
        <w:t>POSICIONAMIENTO</w:t>
      </w:r>
      <w:r w:rsidR="00893121">
        <w:rPr>
          <w:rFonts w:ascii="Times New Roman" w:eastAsia="Times New Roman" w:hAnsi="Times New Roman" w:cs="Times New Roman"/>
          <w:sz w:val="24"/>
          <w:szCs w:val="24"/>
        </w:rPr>
        <w:t xml:space="preserve"> SOBRE LA CONMEMORACIÓN DE 208 AÑOS DE LA SOLEMNE INAUGURACIÓN DEL CONGRESO DE ANÁHUAC </w:t>
      </w:r>
      <w:r w:rsidR="00066113">
        <w:rPr>
          <w:rFonts w:ascii="Times New Roman" w:eastAsia="Times New Roman" w:hAnsi="Times New Roman" w:cs="Times New Roman"/>
          <w:sz w:val="24"/>
          <w:szCs w:val="24"/>
        </w:rPr>
        <w:t xml:space="preserve">EL 14 DE SEPTIEMBRE DE 1813. HACIENDO </w:t>
      </w:r>
      <w:r w:rsidR="00893121">
        <w:rPr>
          <w:rFonts w:ascii="Times New Roman" w:eastAsia="Times New Roman" w:hAnsi="Times New Roman" w:cs="Times New Roman"/>
          <w:sz w:val="24"/>
          <w:szCs w:val="24"/>
        </w:rPr>
        <w:t xml:space="preserve">UN LLAMADO </w:t>
      </w:r>
      <w:r w:rsidR="00672318">
        <w:rPr>
          <w:rFonts w:ascii="Times New Roman" w:eastAsia="Times New Roman" w:hAnsi="Times New Roman" w:cs="Times New Roman"/>
          <w:sz w:val="24"/>
          <w:szCs w:val="24"/>
        </w:rPr>
        <w:t xml:space="preserve">A LOS INTEGRANTES DE ESTA LXXVI LEGISLATURA, </w:t>
      </w:r>
      <w:r w:rsidR="00672318">
        <w:rPr>
          <w:rFonts w:ascii="Times New Roman" w:eastAsia="Times New Roman" w:hAnsi="Times New Roman" w:cs="Times New Roman"/>
          <w:sz w:val="24"/>
          <w:szCs w:val="24"/>
        </w:rPr>
        <w:t xml:space="preserve">PARA TRABAJAR </w:t>
      </w:r>
      <w:r w:rsidR="00672318">
        <w:rPr>
          <w:rFonts w:ascii="Times New Roman" w:eastAsia="Times New Roman" w:hAnsi="Times New Roman" w:cs="Times New Roman"/>
          <w:sz w:val="24"/>
          <w:szCs w:val="24"/>
        </w:rPr>
        <w:t>UNIDOS</w:t>
      </w:r>
      <w:r w:rsidR="00066113">
        <w:rPr>
          <w:rFonts w:ascii="Times New Roman" w:eastAsia="Times New Roman" w:hAnsi="Times New Roman" w:cs="Times New Roman"/>
          <w:sz w:val="24"/>
          <w:szCs w:val="24"/>
        </w:rPr>
        <w:t xml:space="preserve"> </w:t>
      </w:r>
      <w:r w:rsidR="00672318">
        <w:rPr>
          <w:rFonts w:ascii="Times New Roman" w:eastAsia="Times New Roman" w:hAnsi="Times New Roman" w:cs="Times New Roman"/>
          <w:sz w:val="24"/>
          <w:szCs w:val="24"/>
        </w:rPr>
        <w:t>BUSCANDO LAS COI</w:t>
      </w:r>
      <w:r w:rsidR="00200034">
        <w:rPr>
          <w:rFonts w:ascii="Times New Roman" w:eastAsia="Times New Roman" w:hAnsi="Times New Roman" w:cs="Times New Roman"/>
          <w:sz w:val="24"/>
          <w:szCs w:val="24"/>
        </w:rPr>
        <w:t>NCIDENCIAS Y NO LAS DISIDENCIAS,</w:t>
      </w:r>
      <w:r w:rsidR="00672318">
        <w:rPr>
          <w:rFonts w:ascii="Times New Roman" w:eastAsia="Times New Roman" w:hAnsi="Times New Roman" w:cs="Times New Roman"/>
          <w:sz w:val="24"/>
          <w:szCs w:val="24"/>
        </w:rPr>
        <w:t xml:space="preserve"> </w:t>
      </w:r>
      <w:r w:rsidR="00066113">
        <w:rPr>
          <w:rFonts w:ascii="Times New Roman" w:eastAsia="Times New Roman" w:hAnsi="Times New Roman" w:cs="Times New Roman"/>
          <w:sz w:val="24"/>
          <w:szCs w:val="24"/>
        </w:rPr>
        <w:t xml:space="preserve">PARA </w:t>
      </w:r>
      <w:r w:rsidR="00672318">
        <w:rPr>
          <w:rFonts w:ascii="Times New Roman" w:eastAsia="Times New Roman" w:hAnsi="Times New Roman" w:cs="Times New Roman"/>
          <w:sz w:val="24"/>
          <w:szCs w:val="24"/>
        </w:rPr>
        <w:t xml:space="preserve">BENEFICIO DE </w:t>
      </w:r>
      <w:r w:rsidR="00200034">
        <w:rPr>
          <w:rFonts w:ascii="Times New Roman" w:eastAsia="Times New Roman" w:hAnsi="Times New Roman" w:cs="Times New Roman"/>
          <w:sz w:val="24"/>
          <w:szCs w:val="24"/>
        </w:rPr>
        <w:t xml:space="preserve">TODOS LOS NUEVOLEONESES. </w:t>
      </w:r>
    </w:p>
    <w:p w:rsidR="00945EA6" w:rsidRDefault="00945EA6" w:rsidP="00DE0904">
      <w:pPr>
        <w:spacing w:after="0" w:line="240" w:lineRule="auto"/>
        <w:jc w:val="both"/>
        <w:rPr>
          <w:rFonts w:ascii="Times New Roman" w:eastAsia="Times New Roman" w:hAnsi="Times New Roman" w:cs="Times New Roman"/>
          <w:sz w:val="24"/>
          <w:szCs w:val="24"/>
        </w:rPr>
      </w:pPr>
    </w:p>
    <w:p w:rsidR="00AF7BC3" w:rsidRPr="00AF7BC3" w:rsidRDefault="002964D0" w:rsidP="00DE0904">
      <w:pPr>
        <w:spacing w:after="0" w:line="240" w:lineRule="auto"/>
        <w:jc w:val="both"/>
        <w:rPr>
          <w:rFonts w:ascii="Times New Roman" w:eastAsia="Times New Roman" w:hAnsi="Times New Roman" w:cs="Times New Roman"/>
          <w:sz w:val="24"/>
          <w:szCs w:val="24"/>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SANDRA ELIZABETH </w:t>
      </w:r>
      <w:proofErr w:type="spellStart"/>
      <w:r>
        <w:rPr>
          <w:rFonts w:ascii="Times New Roman" w:eastAsia="Times New Roman" w:hAnsi="Times New Roman" w:cs="Times New Roman"/>
          <w:b/>
          <w:sz w:val="24"/>
          <w:szCs w:val="24"/>
        </w:rPr>
        <w:t>PÁMANES</w:t>
      </w:r>
      <w:proofErr w:type="spellEnd"/>
      <w:r>
        <w:rPr>
          <w:rFonts w:ascii="Times New Roman" w:eastAsia="Times New Roman" w:hAnsi="Times New Roman" w:cs="Times New Roman"/>
          <w:b/>
          <w:sz w:val="24"/>
          <w:szCs w:val="24"/>
        </w:rPr>
        <w:t xml:space="preserve"> ORTIZ</w:t>
      </w:r>
      <w:r w:rsidRPr="009F1208">
        <w:rPr>
          <w:rFonts w:ascii="Times New Roman" w:eastAsia="Times New Roman" w:hAnsi="Times New Roman" w:cs="Times New Roman"/>
          <w:b/>
          <w:sz w:val="24"/>
          <w:szCs w:val="24"/>
        </w:rPr>
        <w:t xml:space="preserve">, A NOMBRE DEL GRUPO LEGISLATIVO DEL PARTIDO </w:t>
      </w:r>
      <w:r>
        <w:rPr>
          <w:rFonts w:ascii="Times New Roman" w:eastAsia="Times New Roman" w:hAnsi="Times New Roman" w:cs="Times New Roman"/>
          <w:b/>
          <w:sz w:val="24"/>
          <w:szCs w:val="24"/>
        </w:rPr>
        <w:t>MOVIMIENTO CIUDADANO</w:t>
      </w:r>
      <w:r w:rsidRPr="009F1208">
        <w:rPr>
          <w:rFonts w:ascii="Times New Roman" w:eastAsia="Times New Roman" w:hAnsi="Times New Roman" w:cs="Times New Roman"/>
          <w:sz w:val="24"/>
          <w:szCs w:val="24"/>
        </w:rPr>
        <w:t xml:space="preserve">, PRESENTÓ UN </w:t>
      </w:r>
      <w:r>
        <w:rPr>
          <w:rFonts w:ascii="Times New Roman" w:eastAsia="Times New Roman" w:hAnsi="Times New Roman" w:cs="Times New Roman"/>
          <w:sz w:val="24"/>
          <w:szCs w:val="24"/>
        </w:rPr>
        <w:lastRenderedPageBreak/>
        <w:t>POSICIONAMIENTO</w:t>
      </w:r>
      <w:r w:rsidR="00D3289F">
        <w:rPr>
          <w:rFonts w:ascii="Times New Roman" w:eastAsia="Times New Roman" w:hAnsi="Times New Roman" w:cs="Times New Roman"/>
          <w:sz w:val="24"/>
          <w:szCs w:val="24"/>
        </w:rPr>
        <w:t xml:space="preserve"> EN EL CUAL INFORMA QUE PRESENTARÁ ANTE LA OFICIALÍA MAYOR, INICIATIVA CON PROYECTO DE DECRETO POR EL QUE SE EXPIDE LA LEY QUE CREA LA MEDALLA AL MÉRITO “MARÍA ELENA CHAPA HERNÁNDEZ”</w:t>
      </w:r>
      <w:r w:rsidRPr="009F1208">
        <w:rPr>
          <w:rFonts w:ascii="Times New Roman" w:eastAsia="Times New Roman" w:hAnsi="Times New Roman" w:cs="Times New Roman"/>
          <w:sz w:val="24"/>
          <w:szCs w:val="24"/>
          <w:lang w:val="es-ES" w:eastAsia="es-ES"/>
        </w:rPr>
        <w:t xml:space="preserve">. </w:t>
      </w:r>
      <w:r w:rsidR="00893121">
        <w:rPr>
          <w:rFonts w:ascii="Times New Roman" w:eastAsia="Times New Roman" w:hAnsi="Times New Roman" w:cs="Times New Roman"/>
          <w:sz w:val="24"/>
          <w:szCs w:val="24"/>
        </w:rPr>
        <w:t>INTERVINIERON A FAVOR LO</w:t>
      </w:r>
      <w:r w:rsidRPr="009F1208">
        <w:rPr>
          <w:rFonts w:ascii="Times New Roman" w:eastAsia="Times New Roman" w:hAnsi="Times New Roman" w:cs="Times New Roman"/>
          <w:sz w:val="24"/>
          <w:szCs w:val="24"/>
        </w:rPr>
        <w:t xml:space="preserve">S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LORENA DE LA GARZA VENECIA</w:t>
      </w:r>
      <w:r w:rsidR="00B64134">
        <w:rPr>
          <w:rFonts w:ascii="Times New Roman" w:eastAsia="Times New Roman" w:hAnsi="Times New Roman" w:cs="Times New Roman"/>
          <w:sz w:val="24"/>
          <w:szCs w:val="24"/>
        </w:rPr>
        <w:t>, NORMA EDITH BENÍTEZ RIVERA</w:t>
      </w:r>
      <w:r w:rsidR="00893121">
        <w:rPr>
          <w:rFonts w:ascii="Times New Roman" w:eastAsia="Times New Roman" w:hAnsi="Times New Roman" w:cs="Times New Roman"/>
          <w:sz w:val="24"/>
          <w:szCs w:val="24"/>
        </w:rPr>
        <w:t xml:space="preserve"> Y WALDO FERNÁNDEZ GONZÁLEZ</w:t>
      </w:r>
      <w:r w:rsidRPr="009F1208">
        <w:rPr>
          <w:rFonts w:ascii="Times New Roman" w:eastAsia="Times New Roman" w:hAnsi="Times New Roman" w:cs="Times New Roman"/>
          <w:sz w:val="24"/>
          <w:szCs w:val="24"/>
        </w:rPr>
        <w:t xml:space="preserve">. </w:t>
      </w:r>
      <w:r w:rsidR="00AF7BC3"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AF7BC3" w:rsidRPr="009F1208">
        <w:rPr>
          <w:rFonts w:ascii="Times New Roman" w:hAnsi="Times New Roman" w:cs="Times New Roman"/>
          <w:i/>
          <w:sz w:val="24"/>
          <w:szCs w:val="24"/>
        </w:rPr>
        <w:t xml:space="preserve">SIENDO </w:t>
      </w:r>
      <w:r w:rsidR="00AF7BC3">
        <w:rPr>
          <w:rFonts w:ascii="Times New Roman" w:hAnsi="Times New Roman" w:cs="Times New Roman"/>
          <w:i/>
          <w:sz w:val="24"/>
          <w:szCs w:val="24"/>
        </w:rPr>
        <w:t>APROBADA</w:t>
      </w:r>
      <w:r w:rsidR="00AF7BC3" w:rsidRPr="009F1208">
        <w:rPr>
          <w:rFonts w:ascii="Times New Roman" w:hAnsi="Times New Roman" w:cs="Times New Roman"/>
          <w:i/>
          <w:sz w:val="24"/>
          <w:szCs w:val="24"/>
        </w:rPr>
        <w:t xml:space="preserve"> POR </w:t>
      </w:r>
      <w:r w:rsidR="00AF7BC3">
        <w:rPr>
          <w:rFonts w:ascii="Times New Roman" w:hAnsi="Times New Roman" w:cs="Times New Roman"/>
          <w:i/>
          <w:sz w:val="24"/>
          <w:szCs w:val="24"/>
        </w:rPr>
        <w:t>UNANIMIDAD</w:t>
      </w:r>
      <w:r w:rsidR="00AF7BC3" w:rsidRPr="009F1208">
        <w:rPr>
          <w:rFonts w:ascii="Times New Roman" w:hAnsi="Times New Roman" w:cs="Times New Roman"/>
          <w:i/>
          <w:sz w:val="24"/>
          <w:szCs w:val="24"/>
        </w:rPr>
        <w:t xml:space="preserve"> DE LOS PRESENTES</w:t>
      </w:r>
      <w:r w:rsidR="00AF7BC3" w:rsidRPr="00200034">
        <w:rPr>
          <w:rFonts w:ascii="Times New Roman" w:hAnsi="Times New Roman" w:cs="Times New Roman"/>
          <w:i/>
          <w:sz w:val="24"/>
          <w:szCs w:val="24"/>
        </w:rPr>
        <w:t xml:space="preserve">. </w:t>
      </w:r>
      <w:r w:rsidR="004834CC" w:rsidRPr="00200034">
        <w:rPr>
          <w:rFonts w:ascii="Times New Roman" w:hAnsi="Times New Roman" w:cs="Times New Roman"/>
          <w:sz w:val="24"/>
          <w:szCs w:val="24"/>
        </w:rPr>
        <w:t>INTERVINIERON A FAVOR LOS</w:t>
      </w:r>
      <w:r w:rsidR="00AF7BC3" w:rsidRPr="00200034">
        <w:rPr>
          <w:rFonts w:ascii="Times New Roman" w:hAnsi="Times New Roman" w:cs="Times New Roman"/>
          <w:sz w:val="24"/>
          <w:szCs w:val="24"/>
        </w:rPr>
        <w:t xml:space="preserve"> </w:t>
      </w:r>
      <w:proofErr w:type="spellStart"/>
      <w:r w:rsidR="00AF7BC3" w:rsidRPr="00200034">
        <w:rPr>
          <w:rFonts w:ascii="Times New Roman" w:hAnsi="Times New Roman" w:cs="Times New Roman"/>
          <w:sz w:val="24"/>
          <w:szCs w:val="24"/>
        </w:rPr>
        <w:t>DIP</w:t>
      </w:r>
      <w:proofErr w:type="spellEnd"/>
      <w:r w:rsidR="00AF7BC3" w:rsidRPr="00200034">
        <w:rPr>
          <w:rFonts w:ascii="Times New Roman" w:hAnsi="Times New Roman" w:cs="Times New Roman"/>
          <w:sz w:val="24"/>
          <w:szCs w:val="24"/>
        </w:rPr>
        <w:t>. IRA</w:t>
      </w:r>
      <w:r w:rsidR="004834CC" w:rsidRPr="00200034">
        <w:rPr>
          <w:rFonts w:ascii="Times New Roman" w:hAnsi="Times New Roman" w:cs="Times New Roman"/>
          <w:sz w:val="24"/>
          <w:szCs w:val="24"/>
        </w:rPr>
        <w:t xml:space="preserve">ÍS VIRGINIA REYES DE LA TORRE Y </w:t>
      </w:r>
      <w:r w:rsidR="00D3289F" w:rsidRPr="00200034">
        <w:rPr>
          <w:rFonts w:ascii="Times New Roman" w:hAnsi="Times New Roman" w:cs="Times New Roman"/>
          <w:sz w:val="24"/>
          <w:szCs w:val="24"/>
        </w:rPr>
        <w:t>FERNANDO ADAME DORIA.</w:t>
      </w:r>
    </w:p>
    <w:p w:rsidR="004834CC" w:rsidRPr="00CD1D9D" w:rsidRDefault="004834CC" w:rsidP="00DE0904">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p>
    <w:p w:rsidR="004834CC" w:rsidRPr="00CD1D9D" w:rsidRDefault="00CD1D9D" w:rsidP="00DE0904">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CD1D9D">
        <w:rPr>
          <w:rFonts w:ascii="Times New Roman" w:eastAsia="Times New Roman" w:hAnsi="Times New Roman" w:cs="Times New Roman"/>
          <w:sz w:val="24"/>
          <w:szCs w:val="24"/>
        </w:rPr>
        <w:t xml:space="preserve">LA </w:t>
      </w:r>
      <w:proofErr w:type="spellStart"/>
      <w:r w:rsidRPr="00CD1D9D">
        <w:rPr>
          <w:rFonts w:ascii="Times New Roman" w:eastAsia="Times New Roman" w:hAnsi="Times New Roman" w:cs="Times New Roman"/>
          <w:b/>
          <w:sz w:val="24"/>
          <w:szCs w:val="24"/>
        </w:rPr>
        <w:t>DIP</w:t>
      </w:r>
      <w:proofErr w:type="spellEnd"/>
      <w:r w:rsidRPr="00CD1D9D">
        <w:rPr>
          <w:rFonts w:ascii="Times New Roman" w:eastAsia="Times New Roman" w:hAnsi="Times New Roman" w:cs="Times New Roman"/>
          <w:b/>
          <w:sz w:val="24"/>
          <w:szCs w:val="24"/>
        </w:rPr>
        <w:t xml:space="preserve">. JESSICA ELODIA MARTÍNEZ </w:t>
      </w:r>
      <w:proofErr w:type="spellStart"/>
      <w:r w:rsidRPr="00CD1D9D">
        <w:rPr>
          <w:rFonts w:ascii="Times New Roman" w:eastAsia="Times New Roman" w:hAnsi="Times New Roman" w:cs="Times New Roman"/>
          <w:b/>
          <w:sz w:val="24"/>
          <w:szCs w:val="24"/>
        </w:rPr>
        <w:t>MARTÍNEZ</w:t>
      </w:r>
      <w:proofErr w:type="spellEnd"/>
      <w:r w:rsidRPr="00CD1D9D">
        <w:rPr>
          <w:rFonts w:ascii="Times New Roman" w:eastAsia="Times New Roman" w:hAnsi="Times New Roman" w:cs="Times New Roman"/>
          <w:b/>
          <w:sz w:val="24"/>
          <w:szCs w:val="24"/>
        </w:rPr>
        <w:t>, A NOMBRE DEL GRUPO LEGISLATIVO DEL PARTIDO MOVIMIENTO REGENERACIÓN NACIONAL</w:t>
      </w:r>
      <w:r w:rsidRPr="00CD1D9D">
        <w:rPr>
          <w:rFonts w:ascii="Times New Roman" w:eastAsia="Times New Roman" w:hAnsi="Times New Roman" w:cs="Times New Roman"/>
          <w:sz w:val="24"/>
          <w:szCs w:val="24"/>
        </w:rPr>
        <w:t xml:space="preserve">, EN RELACIÓN A ASUNTO EN CARTERA RESERVADO, DIO LECTURA A UN PUNTO DE ACUERDO POR EL QUE </w:t>
      </w:r>
      <w:r w:rsidRPr="00CD1D9D">
        <w:rPr>
          <w:rFonts w:ascii="Times New Roman" w:eastAsia="Times New Roman" w:hAnsi="Times New Roman" w:cs="Times New Roman"/>
          <w:sz w:val="24"/>
          <w:szCs w:val="24"/>
          <w:lang w:val="es-ES" w:eastAsia="es-ES"/>
        </w:rPr>
        <w:t xml:space="preserve">LA LXXVI LEGISLATURA APRUEBA QUE TODOS LOS </w:t>
      </w:r>
      <w:r w:rsidRPr="00CD1D9D">
        <w:rPr>
          <w:rFonts w:ascii="Times New Roman" w:hAnsi="Times New Roman" w:cs="Times New Roman"/>
          <w:sz w:val="24"/>
          <w:szCs w:val="24"/>
        </w:rPr>
        <w:t xml:space="preserve">ÓRGANOS DE SOPORTE TÉCNICO APOYEN EN TODO LO NECESARIO A LA COMISIÓN PARA LA IGUALDAD DE GENERO A </w:t>
      </w:r>
      <w:r w:rsidRPr="00CD1D9D">
        <w:rPr>
          <w:rFonts w:ascii="Times New Roman" w:hAnsi="Times New Roman" w:cs="Times New Roman"/>
          <w:bCs/>
          <w:sz w:val="24"/>
          <w:szCs w:val="24"/>
        </w:rPr>
        <w:t xml:space="preserve">LLEVAR A CABO </w:t>
      </w:r>
      <w:r w:rsidRPr="00CD1D9D">
        <w:rPr>
          <w:rFonts w:ascii="Times New Roman" w:hAnsi="Times New Roman" w:cs="Times New Roman"/>
          <w:sz w:val="24"/>
          <w:szCs w:val="24"/>
        </w:rPr>
        <w:t>CUANTAS MESAS DE TRABAJO Y DE ANÁLISIS SEAN NECESARIAS, MISMAS QUE SE DESARROLLARÁN DE MANERA HIBRIDA CON LA FINALIDAD DE RECABAR LA OPINIÓN DE EXPERTAS EN EL TEMA, DE LAS PROPIAS VÍCTIMAS Y DE LA SOCIEDAD CIVIL ORGANIZADA EN GENERAL, PARA TRAER A ESTE PLENO DEL CONGRESO UNA PROPUESTA INTEGRAL DE REFORMAS DE CARÁCTER CONSTITUCIONAL PARA FRENAR LA OLA DE VIOLENCIA Y DE DELITOS COMETIDOS EN CONTRA DE LAS MUJERES</w:t>
      </w:r>
      <w:r w:rsidRPr="00CD1D9D">
        <w:rPr>
          <w:rFonts w:ascii="Times New Roman" w:eastAsia="Times New Roman" w:hAnsi="Times New Roman" w:cs="Times New Roman"/>
          <w:sz w:val="24"/>
          <w:szCs w:val="24"/>
          <w:lang w:val="es-ES" w:eastAsia="es-ES"/>
        </w:rPr>
        <w:t xml:space="preserve">. </w:t>
      </w:r>
      <w:r w:rsidRPr="00CD1D9D">
        <w:rPr>
          <w:rFonts w:ascii="Times New Roman" w:eastAsia="Times New Roman" w:hAnsi="Times New Roman" w:cs="Times New Roman"/>
          <w:sz w:val="24"/>
          <w:szCs w:val="24"/>
        </w:rPr>
        <w:t xml:space="preserve">INTERVINO A FAVOR LA </w:t>
      </w:r>
      <w:proofErr w:type="spellStart"/>
      <w:r w:rsidRPr="00CD1D9D">
        <w:rPr>
          <w:rFonts w:ascii="Times New Roman" w:eastAsia="Times New Roman" w:hAnsi="Times New Roman" w:cs="Times New Roman"/>
          <w:sz w:val="24"/>
          <w:szCs w:val="24"/>
        </w:rPr>
        <w:t>DIP</w:t>
      </w:r>
      <w:proofErr w:type="spellEnd"/>
      <w:r w:rsidRPr="00CD1D9D">
        <w:rPr>
          <w:rFonts w:ascii="Times New Roman" w:eastAsia="Times New Roman" w:hAnsi="Times New Roman" w:cs="Times New Roman"/>
          <w:sz w:val="24"/>
          <w:szCs w:val="24"/>
        </w:rPr>
        <w:t xml:space="preserve">. IRAÍS VIRGINIA REYES DE LA TORRE. </w:t>
      </w:r>
      <w:r w:rsidRPr="00CD1D9D">
        <w:rPr>
          <w:rFonts w:ascii="Times New Roman" w:hAnsi="Times New Roman" w:cs="Times New Roman"/>
          <w:sz w:val="24"/>
          <w:szCs w:val="24"/>
          <w:shd w:val="clear" w:color="auto" w:fill="FFFFFF"/>
        </w:rPr>
        <w:t>S</w:t>
      </w:r>
      <w:r w:rsidRPr="00CD1D9D">
        <w:rPr>
          <w:rFonts w:ascii="Times New Roman" w:hAnsi="Times New Roman" w:cs="Times New Roman"/>
          <w:sz w:val="24"/>
          <w:szCs w:val="24"/>
          <w:lang w:eastAsia="es-MX"/>
        </w:rPr>
        <w:t xml:space="preserve">E SOMETIÓ A CONSIDERACIÓN DE LA ASAMBLEA EL QUE SEA VOTADO EN ESE MOMENTO EL PUNTO DE ACUERDO, </w:t>
      </w:r>
      <w:r w:rsidRPr="00CD1D9D">
        <w:rPr>
          <w:rFonts w:ascii="Times New Roman" w:hAnsi="Times New Roman" w:cs="Times New Roman"/>
          <w:i/>
          <w:sz w:val="24"/>
          <w:szCs w:val="24"/>
          <w:lang w:eastAsia="es-MX"/>
        </w:rPr>
        <w:t>FUE APROBADO POR UNANIMIDAD DE LOS PRESENTES</w:t>
      </w:r>
      <w:r w:rsidRPr="00CD1D9D">
        <w:rPr>
          <w:rFonts w:ascii="Times New Roman" w:hAnsi="Times New Roman" w:cs="Times New Roman"/>
          <w:sz w:val="24"/>
          <w:szCs w:val="24"/>
          <w:lang w:eastAsia="es-MX"/>
        </w:rPr>
        <w:t xml:space="preserve">. </w:t>
      </w:r>
      <w:r w:rsidRPr="00CD1D9D">
        <w:rPr>
          <w:rFonts w:ascii="Times New Roman" w:hAnsi="Times New Roman" w:cs="Times New Roman"/>
          <w:b/>
          <w:sz w:val="24"/>
          <w:szCs w:val="24"/>
          <w:lang w:eastAsia="es-MX"/>
        </w:rPr>
        <w:t>FUE APROBADO EL PUNTO DE ACUERDO POR UNANIMIDAD DE 42 VOTOS.</w:t>
      </w:r>
    </w:p>
    <w:p w:rsidR="004834CC" w:rsidRDefault="004834CC" w:rsidP="00DE0904">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p>
    <w:p w:rsidR="004834CC" w:rsidRPr="00E50452" w:rsidRDefault="00E50452" w:rsidP="00DE0904">
      <w:pPr>
        <w:spacing w:after="0" w:line="240" w:lineRule="auto"/>
        <w:jc w:val="both"/>
        <w:rPr>
          <w:rFonts w:ascii="Times New Roman" w:hAnsi="Times New Roman" w:cs="Times New Roman"/>
          <w:sz w:val="24"/>
          <w:szCs w:val="24"/>
          <w:shd w:val="clear" w:color="auto" w:fill="FFFFFF"/>
        </w:rPr>
      </w:pPr>
      <w:r w:rsidRPr="00E50452">
        <w:rPr>
          <w:rFonts w:ascii="Times New Roman" w:eastAsia="Times New Roman" w:hAnsi="Times New Roman" w:cs="Times New Roman"/>
          <w:sz w:val="24"/>
          <w:szCs w:val="24"/>
        </w:rPr>
        <w:t xml:space="preserve">EL </w:t>
      </w:r>
      <w:proofErr w:type="spellStart"/>
      <w:r w:rsidRPr="00E50452">
        <w:rPr>
          <w:rFonts w:ascii="Times New Roman" w:eastAsia="Times New Roman" w:hAnsi="Times New Roman" w:cs="Times New Roman"/>
          <w:b/>
          <w:sz w:val="24"/>
          <w:szCs w:val="24"/>
        </w:rPr>
        <w:t>DIP</w:t>
      </w:r>
      <w:proofErr w:type="spellEnd"/>
      <w:r w:rsidRPr="00E50452">
        <w:rPr>
          <w:rFonts w:ascii="Times New Roman" w:eastAsia="Times New Roman" w:hAnsi="Times New Roman" w:cs="Times New Roman"/>
          <w:b/>
          <w:sz w:val="24"/>
          <w:szCs w:val="24"/>
        </w:rPr>
        <w:t>. ROBERTO CARLOS FARÍAS GARCÍA, INTEGRANTE DEL GRUPO LEGISLATIVO DEL PARTIDO ACCIÓN NACIONAL</w:t>
      </w:r>
      <w:r w:rsidRPr="00E50452">
        <w:rPr>
          <w:rFonts w:ascii="Times New Roman" w:eastAsia="Times New Roman" w:hAnsi="Times New Roman" w:cs="Times New Roman"/>
          <w:sz w:val="24"/>
          <w:szCs w:val="24"/>
        </w:rPr>
        <w:t xml:space="preserve">, PRESENTÓ UN POSICIONAMIENTO MEDIANTE EL CUAL EXPRESA SU PREOCUPACIÓN POR LA PÉSIMA CALIDAD DEL AIRE, INFORMANDO QUE MUCHO HA ABONADO A ELLO EL QUE CONTINÚEN TRABAJANDO SEIS PEDRERAS EN EL CERRO DE LAS MITRAS, </w:t>
      </w:r>
      <w:r w:rsidRPr="00E50452">
        <w:rPr>
          <w:rFonts w:ascii="Times New Roman" w:hAnsi="Times New Roman" w:cs="Times New Roman"/>
          <w:sz w:val="24"/>
          <w:szCs w:val="24"/>
        </w:rPr>
        <w:t xml:space="preserve">EXIGIENDO REVOCAR EL ACUERDO PUBLICADO AYER EN EL PERIÓDICO OFICIAL DEL ESTADO, EL CUAL ELIMINA EL ACUERDO DE 1995 EMITIDO POR LA ENTONCES SECRETARÍA DE DESARROLLO URBANO QUE, DELINEABA ZONAS DE SEGURIDAD, AMORTIGUAMIENTO Y TRANSICIÓN ALREDEDOR DE LAS PEDRERAS UBICADAS EN EL CERRO DE LAS MITRAS Y SIERRA DE SAN MIGUEL, EMITIENDO A SU VEZ UNA NUEVA DELIMITACIÓN QUE REDUCE EL ÁREA PROTEGIDA Y PERMITIRÍA NUEVOS DESARROLLOS DE VIVIENDA, AFECTANDO CON ELLO LA SALUD Y LA CALIDAD DE VIDA </w:t>
      </w:r>
      <w:r w:rsidRPr="00E50452">
        <w:rPr>
          <w:rFonts w:ascii="Times New Roman" w:hAnsi="Times New Roman" w:cs="Times New Roman"/>
          <w:sz w:val="24"/>
          <w:szCs w:val="24"/>
        </w:rPr>
        <w:lastRenderedPageBreak/>
        <w:t xml:space="preserve">DE </w:t>
      </w:r>
      <w:r>
        <w:rPr>
          <w:rFonts w:ascii="Times New Roman" w:hAnsi="Times New Roman" w:cs="Times New Roman"/>
          <w:sz w:val="24"/>
          <w:szCs w:val="24"/>
        </w:rPr>
        <w:t>LA CIUDADANÍA</w:t>
      </w:r>
      <w:r w:rsidRPr="00E50452">
        <w:rPr>
          <w:rFonts w:ascii="Times New Roman" w:hAnsi="Times New Roman" w:cs="Times New Roman"/>
          <w:sz w:val="24"/>
          <w:szCs w:val="24"/>
        </w:rPr>
        <w:t>.</w:t>
      </w:r>
      <w:r w:rsidRPr="00E50452">
        <w:rPr>
          <w:rFonts w:ascii="Times New Roman" w:eastAsia="Times New Roman" w:hAnsi="Times New Roman" w:cs="Times New Roman"/>
          <w:sz w:val="24"/>
          <w:szCs w:val="24"/>
        </w:rPr>
        <w:t xml:space="preserve"> INTERVINO A FAVOR EL </w:t>
      </w:r>
      <w:proofErr w:type="spellStart"/>
      <w:r w:rsidRPr="00E50452">
        <w:rPr>
          <w:rFonts w:ascii="Times New Roman" w:eastAsia="Times New Roman" w:hAnsi="Times New Roman" w:cs="Times New Roman"/>
          <w:sz w:val="24"/>
          <w:szCs w:val="24"/>
        </w:rPr>
        <w:t>DIP</w:t>
      </w:r>
      <w:proofErr w:type="spellEnd"/>
      <w:r w:rsidRPr="00E50452">
        <w:rPr>
          <w:rFonts w:ascii="Times New Roman" w:eastAsia="Times New Roman" w:hAnsi="Times New Roman" w:cs="Times New Roman"/>
          <w:sz w:val="24"/>
          <w:szCs w:val="24"/>
        </w:rPr>
        <w:t xml:space="preserve">. RAÚL LOZANO CABALLERO. </w:t>
      </w:r>
    </w:p>
    <w:p w:rsidR="004834CC" w:rsidRPr="00E50452" w:rsidRDefault="004834CC" w:rsidP="00DE0904">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p>
    <w:p w:rsidR="002964D0" w:rsidRPr="009F1208" w:rsidRDefault="00E50452" w:rsidP="00DE0904">
      <w:pPr>
        <w:pStyle w:val="NormalWeb"/>
        <w:spacing w:before="0" w:beforeAutospacing="0" w:after="0" w:afterAutospacing="0"/>
        <w:jc w:val="both"/>
      </w:pPr>
      <w:r w:rsidRPr="00E50452">
        <w:t xml:space="preserve">LA </w:t>
      </w:r>
      <w:proofErr w:type="spellStart"/>
      <w:r w:rsidRPr="00E50452">
        <w:rPr>
          <w:b/>
        </w:rPr>
        <w:t>DIP</w:t>
      </w:r>
      <w:proofErr w:type="spellEnd"/>
      <w:r w:rsidRPr="00E50452">
        <w:rPr>
          <w:b/>
        </w:rPr>
        <w:t>. BRENDA LIZBETH SÁNCHEZ CASTRO, A NOMBRE DEL GRUPO LEGISLATIVO DEL PARTIDO MOVIMIENTO CIUDADANO</w:t>
      </w:r>
      <w:r w:rsidRPr="00E50452">
        <w:t>, PRESENTÓ UN PUNTO DE ACUERDO POR EL QUE SE</w:t>
      </w:r>
      <w:r w:rsidRPr="00E50452">
        <w:rPr>
          <w:color w:val="000000"/>
        </w:rPr>
        <w:t xml:space="preserve"> EXHORTA RESPETUOSAMENTE AL TITULAR DEL PODER EJECUTIVO DEL ESTADO DE NUEVO LEÓN PARA QUE, EN EL MARCO DE SUS ATRIBUCIONES, INSTRUYA A LA SECRETARÍA DE DESARROLLO SUSTENTABLE REMITIR UN INFORME A ESTA SOBERANÍA RESPECTO DEL “ACUERDO A TRAVÉS DEL CUAL SE DELIMITA LA ZONA DE REUBICACIÓN DE LAS INSTALACIONES DE LAS EMPRESAS EXTRACTIVAS DERIVADAS DEL DECRETO NÚMERO 187, PUBLICADO EN EL PERIÓDICO OFICIAL DEL ESTADO”. ASIMISMO, SE EXHORTA RESPETUOSAMENTE AL TITULAR DE LA FISCALÍA ESPECIALIZADA EN COMBATE A LA CORRUPCIÓN PARA QUE, EN EL MARCO DE SUS ATRIBUCIONES, INVESTIGUE LOS PROYECTOS APROBADOS, LAS ACCIONES Y PERMISOS DE LOS PREDIOS UBICADOS EN LA FALDA DEL SURESTE DEL CERRO DE LAS MITRAS Y EL CERRO DEL TOPO Y LOS PRESUNTOS ACTOS DE CORRUPCIÓN. </w:t>
      </w:r>
      <w:r w:rsidR="002964D0" w:rsidRPr="009F1208">
        <w:rPr>
          <w:shd w:val="clear" w:color="auto" w:fill="FFFFFF"/>
        </w:rPr>
        <w:t>S</w:t>
      </w:r>
      <w:r w:rsidR="002964D0" w:rsidRPr="009F1208">
        <w:t xml:space="preserve">E SOMETIÓ A CONSIDERACIÓN DE LA ASAMBLEA EL QUE SEA VOTADO EN ESE MOMENTO EL PUNTO DE ACUERDO, </w:t>
      </w:r>
      <w:r w:rsidR="002964D0" w:rsidRPr="009F1208">
        <w:rPr>
          <w:i/>
        </w:rPr>
        <w:t>FUE APROBADO POR UNANIMIDAD DE LOS PRESENTES</w:t>
      </w:r>
      <w:r w:rsidR="002964D0" w:rsidRPr="009F1208">
        <w:t xml:space="preserve">. </w:t>
      </w:r>
      <w:r w:rsidR="002964D0" w:rsidRPr="009F1208">
        <w:rPr>
          <w:b/>
        </w:rPr>
        <w:t xml:space="preserve">FUE APROBADO EL PUNTO DE ACUERDO POR UNANIMIDAD DE </w:t>
      </w:r>
      <w:r>
        <w:rPr>
          <w:b/>
        </w:rPr>
        <w:t>39</w:t>
      </w:r>
      <w:r w:rsidR="002964D0" w:rsidRPr="009F1208">
        <w:rPr>
          <w:b/>
        </w:rPr>
        <w:t xml:space="preserve"> VOTOS.</w:t>
      </w:r>
    </w:p>
    <w:p w:rsidR="002964D0" w:rsidRPr="00DE0904" w:rsidRDefault="002964D0" w:rsidP="00DE090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964D0" w:rsidRDefault="00DE0904" w:rsidP="00DE0904">
      <w:pPr>
        <w:shd w:val="clear" w:color="auto" w:fill="FFFFFF"/>
        <w:spacing w:after="0" w:line="240" w:lineRule="auto"/>
        <w:ind w:right="48"/>
        <w:jc w:val="both"/>
        <w:rPr>
          <w:rFonts w:ascii="Times New Roman" w:eastAsia="Times New Roman" w:hAnsi="Times New Roman" w:cs="Times New Roman"/>
          <w:sz w:val="24"/>
          <w:szCs w:val="24"/>
        </w:rPr>
      </w:pPr>
      <w:r w:rsidRPr="00DE0904">
        <w:rPr>
          <w:rFonts w:ascii="Times New Roman" w:eastAsia="Times New Roman" w:hAnsi="Times New Roman" w:cs="Times New Roman"/>
          <w:sz w:val="24"/>
          <w:szCs w:val="24"/>
        </w:rPr>
        <w:t xml:space="preserve">EL </w:t>
      </w:r>
      <w:proofErr w:type="spellStart"/>
      <w:r w:rsidRPr="00DE0904">
        <w:rPr>
          <w:rFonts w:ascii="Times New Roman" w:eastAsia="Times New Roman" w:hAnsi="Times New Roman" w:cs="Times New Roman"/>
          <w:b/>
          <w:sz w:val="24"/>
          <w:szCs w:val="24"/>
        </w:rPr>
        <w:t>DIP</w:t>
      </w:r>
      <w:proofErr w:type="spellEnd"/>
      <w:r w:rsidRPr="00DE0904">
        <w:rPr>
          <w:rFonts w:ascii="Times New Roman" w:eastAsia="Times New Roman" w:hAnsi="Times New Roman" w:cs="Times New Roman"/>
          <w:b/>
          <w:sz w:val="24"/>
          <w:szCs w:val="24"/>
        </w:rPr>
        <w:t xml:space="preserve">. HÉCTOR GARCÍA </w:t>
      </w:r>
      <w:proofErr w:type="spellStart"/>
      <w:r w:rsidRPr="00DE0904">
        <w:rPr>
          <w:rFonts w:ascii="Times New Roman" w:eastAsia="Times New Roman" w:hAnsi="Times New Roman" w:cs="Times New Roman"/>
          <w:b/>
          <w:sz w:val="24"/>
          <w:szCs w:val="24"/>
        </w:rPr>
        <w:t>GARCÍA</w:t>
      </w:r>
      <w:proofErr w:type="spellEnd"/>
      <w:r w:rsidRPr="00DE0904">
        <w:rPr>
          <w:rFonts w:ascii="Times New Roman" w:eastAsia="Times New Roman" w:hAnsi="Times New Roman" w:cs="Times New Roman"/>
          <w:b/>
          <w:sz w:val="24"/>
          <w:szCs w:val="24"/>
        </w:rPr>
        <w:t>, A NOMBRE DEL GRUPO LEGISLATIVO DEL PARTIDO REVOLUCIONARIO INSTITUCIONAL</w:t>
      </w:r>
      <w:r w:rsidRPr="00DE0904">
        <w:rPr>
          <w:rFonts w:ascii="Times New Roman" w:eastAsia="Times New Roman" w:hAnsi="Times New Roman" w:cs="Times New Roman"/>
          <w:sz w:val="24"/>
          <w:szCs w:val="24"/>
        </w:rPr>
        <w:t xml:space="preserve">, PRESENTÓ UN PUNTO DE ACUERDO POR EL QUE, </w:t>
      </w:r>
      <w:r w:rsidRPr="00DE0904">
        <w:rPr>
          <w:rFonts w:ascii="Times New Roman" w:hAnsi="Times New Roman" w:cs="Times New Roman"/>
          <w:sz w:val="24"/>
          <w:szCs w:val="24"/>
        </w:rPr>
        <w:t xml:space="preserve">LA LXXVI LEGISLATURA AL HONORABLE CONGRESO DEL ESTADO DE NUEVO LEÓN, EXHORTA RESPETUOSAMENTE AL ALCALDE MUNICIPAL DE SAN PEDRO GARZA GARCÍA, MIGUEL TREVIÑO DE HOYOS, PARA QUE ANALICE LA SITUACIÓN LABORAL DE LOS TRABAJADORES MUNICIPALES DESPEDIDOS VIGILANDO QUE ESTE APEGADO A DERECHO Y CUMPLA CON LA LEY DEL SERVICIO CIVIL DEL ESTADO DE NUEVO LEÓN. </w:t>
      </w:r>
      <w:r>
        <w:rPr>
          <w:rFonts w:ascii="Times New Roman" w:eastAsia="Times New Roman" w:hAnsi="Times New Roman" w:cs="Times New Roman"/>
          <w:sz w:val="24"/>
          <w:szCs w:val="24"/>
        </w:rPr>
        <w:t>INTERVINIERON A FAVOR LOS</w:t>
      </w:r>
      <w:r w:rsidR="00DB6D70">
        <w:rPr>
          <w:rFonts w:ascii="Times New Roman" w:eastAsia="Times New Roman" w:hAnsi="Times New Roman" w:cs="Times New Roman"/>
          <w:sz w:val="24"/>
          <w:szCs w:val="24"/>
        </w:rPr>
        <w:t xml:space="preserve"> </w:t>
      </w:r>
      <w:proofErr w:type="spellStart"/>
      <w:r w:rsidR="00DB6D70">
        <w:rPr>
          <w:rFonts w:ascii="Times New Roman" w:eastAsia="Times New Roman" w:hAnsi="Times New Roman" w:cs="Times New Roman"/>
          <w:sz w:val="24"/>
          <w:szCs w:val="24"/>
        </w:rPr>
        <w:t>DIP</w:t>
      </w:r>
      <w:proofErr w:type="spellEnd"/>
      <w:r w:rsidR="00DB6D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SANDRA ELIZABETH </w:t>
      </w:r>
      <w:proofErr w:type="spellStart"/>
      <w:r>
        <w:rPr>
          <w:rFonts w:ascii="Times New Roman" w:eastAsia="Times New Roman" w:hAnsi="Times New Roman" w:cs="Times New Roman"/>
          <w:sz w:val="24"/>
          <w:szCs w:val="24"/>
        </w:rPr>
        <w:t>PÁMANES</w:t>
      </w:r>
      <w:proofErr w:type="spellEnd"/>
      <w:r>
        <w:rPr>
          <w:rFonts w:ascii="Times New Roman" w:eastAsia="Times New Roman" w:hAnsi="Times New Roman" w:cs="Times New Roman"/>
          <w:sz w:val="24"/>
          <w:szCs w:val="24"/>
        </w:rPr>
        <w:t xml:space="preserve"> ORTIZ,</w:t>
      </w:r>
      <w:r w:rsidR="00DB6D70">
        <w:rPr>
          <w:rFonts w:ascii="Times New Roman" w:eastAsia="Times New Roman" w:hAnsi="Times New Roman" w:cs="Times New Roman"/>
          <w:sz w:val="24"/>
          <w:szCs w:val="24"/>
        </w:rPr>
        <w:t xml:space="preserve"> WALDO FERNÁNDEZ GONZÁLEZ Y CARLOS RAFAEL RODRÍGUEZ GÓMEZ. </w:t>
      </w:r>
      <w:r w:rsidR="00DB6D70"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DB6D70" w:rsidRPr="009F1208">
        <w:rPr>
          <w:rFonts w:ascii="Times New Roman" w:hAnsi="Times New Roman" w:cs="Times New Roman"/>
          <w:i/>
          <w:sz w:val="24"/>
          <w:szCs w:val="24"/>
        </w:rPr>
        <w:t xml:space="preserve">SIENDO </w:t>
      </w:r>
      <w:r w:rsidR="00DB6D70">
        <w:rPr>
          <w:rFonts w:ascii="Times New Roman" w:hAnsi="Times New Roman" w:cs="Times New Roman"/>
          <w:i/>
          <w:sz w:val="24"/>
          <w:szCs w:val="24"/>
        </w:rPr>
        <w:t>APROBADA</w:t>
      </w:r>
      <w:r w:rsidR="00DB6D70" w:rsidRPr="009F1208">
        <w:rPr>
          <w:rFonts w:ascii="Times New Roman" w:hAnsi="Times New Roman" w:cs="Times New Roman"/>
          <w:i/>
          <w:sz w:val="24"/>
          <w:szCs w:val="24"/>
        </w:rPr>
        <w:t xml:space="preserve"> POR </w:t>
      </w:r>
      <w:r w:rsidR="00DB6D70">
        <w:rPr>
          <w:rFonts w:ascii="Times New Roman" w:hAnsi="Times New Roman" w:cs="Times New Roman"/>
          <w:i/>
          <w:sz w:val="24"/>
          <w:szCs w:val="24"/>
        </w:rPr>
        <w:t>UNANIMIDAD</w:t>
      </w:r>
      <w:r w:rsidR="00DB6D70" w:rsidRPr="009F1208">
        <w:rPr>
          <w:rFonts w:ascii="Times New Roman" w:hAnsi="Times New Roman" w:cs="Times New Roman"/>
          <w:i/>
          <w:sz w:val="24"/>
          <w:szCs w:val="24"/>
        </w:rPr>
        <w:t xml:space="preserve"> DE LOS PRESENTES.</w:t>
      </w:r>
      <w:r w:rsidR="00DB6D70">
        <w:rPr>
          <w:rFonts w:ascii="Times New Roman" w:hAnsi="Times New Roman" w:cs="Times New Roman"/>
          <w:i/>
          <w:sz w:val="24"/>
          <w:szCs w:val="24"/>
        </w:rPr>
        <w:t xml:space="preserve"> </w:t>
      </w:r>
      <w:r w:rsidR="00DB6D70" w:rsidRPr="00DB6D70">
        <w:rPr>
          <w:rFonts w:ascii="Times New Roman" w:hAnsi="Times New Roman" w:cs="Times New Roman"/>
          <w:sz w:val="24"/>
          <w:szCs w:val="24"/>
        </w:rPr>
        <w:t>INTERV</w:t>
      </w:r>
      <w:r w:rsidR="00DB6D70">
        <w:rPr>
          <w:rFonts w:ascii="Times New Roman" w:hAnsi="Times New Roman" w:cs="Times New Roman"/>
          <w:sz w:val="24"/>
          <w:szCs w:val="24"/>
        </w:rPr>
        <w:t>INIERON</w:t>
      </w:r>
      <w:r w:rsidR="00DB6D70" w:rsidRPr="00DB6D70">
        <w:rPr>
          <w:rFonts w:ascii="Times New Roman" w:hAnsi="Times New Roman" w:cs="Times New Roman"/>
          <w:sz w:val="24"/>
          <w:szCs w:val="24"/>
        </w:rPr>
        <w:t xml:space="preserve"> A FAVOR </w:t>
      </w:r>
      <w:r w:rsidR="00DB6D70">
        <w:rPr>
          <w:rFonts w:ascii="Times New Roman" w:hAnsi="Times New Roman" w:cs="Times New Roman"/>
          <w:sz w:val="24"/>
          <w:szCs w:val="24"/>
        </w:rPr>
        <w:t>LOS</w:t>
      </w:r>
      <w:r w:rsidR="00DB6D70" w:rsidRPr="00DB6D70">
        <w:rPr>
          <w:rFonts w:ascii="Times New Roman" w:hAnsi="Times New Roman" w:cs="Times New Roman"/>
          <w:sz w:val="24"/>
          <w:szCs w:val="24"/>
        </w:rPr>
        <w:t xml:space="preserve"> </w:t>
      </w:r>
      <w:proofErr w:type="spellStart"/>
      <w:r w:rsidR="00DB6D70" w:rsidRPr="00DB6D70">
        <w:rPr>
          <w:rFonts w:ascii="Times New Roman" w:hAnsi="Times New Roman" w:cs="Times New Roman"/>
          <w:sz w:val="24"/>
          <w:szCs w:val="24"/>
        </w:rPr>
        <w:t>DIP</w:t>
      </w:r>
      <w:proofErr w:type="spellEnd"/>
      <w:r w:rsidR="00DB6D70" w:rsidRPr="00DB6D70">
        <w:rPr>
          <w:rFonts w:ascii="Times New Roman" w:hAnsi="Times New Roman" w:cs="Times New Roman"/>
          <w:sz w:val="24"/>
          <w:szCs w:val="24"/>
        </w:rPr>
        <w:t xml:space="preserve">. HÉCTOR GARCÍA </w:t>
      </w:r>
      <w:proofErr w:type="spellStart"/>
      <w:r w:rsidR="00DB6D70" w:rsidRPr="00DB6D70">
        <w:rPr>
          <w:rFonts w:ascii="Times New Roman" w:hAnsi="Times New Roman" w:cs="Times New Roman"/>
          <w:sz w:val="24"/>
          <w:szCs w:val="24"/>
        </w:rPr>
        <w:t>GARCÍA</w:t>
      </w:r>
      <w:proofErr w:type="spellEnd"/>
      <w:r w:rsidR="00DB6D70">
        <w:rPr>
          <w:rFonts w:ascii="Times New Roman" w:hAnsi="Times New Roman" w:cs="Times New Roman"/>
          <w:sz w:val="24"/>
          <w:szCs w:val="24"/>
        </w:rPr>
        <w:t>, ANTONIO ELOSÚA GONZÁLEZ Y FERNANDO ADAME DORIA</w:t>
      </w:r>
      <w:r w:rsidR="00DB6D70" w:rsidRPr="00DB6D70">
        <w:rPr>
          <w:rFonts w:ascii="Times New Roman" w:hAnsi="Times New Roman" w:cs="Times New Roman"/>
          <w:sz w:val="24"/>
          <w:szCs w:val="24"/>
        </w:rPr>
        <w:t xml:space="preserve">. </w:t>
      </w:r>
      <w:r w:rsidR="00DB6D70">
        <w:rPr>
          <w:rFonts w:ascii="Times New Roman" w:eastAsia="Times New Roman" w:hAnsi="Times New Roman" w:cs="Times New Roman"/>
          <w:sz w:val="24"/>
          <w:szCs w:val="24"/>
        </w:rPr>
        <w:t xml:space="preserve">LA PRESIDENTA SOLICITÓ A LA SECRETARIA DAR LECTURA AL ACUERDO. </w:t>
      </w:r>
      <w:r w:rsidR="00DB6D70" w:rsidRPr="00DB6D70">
        <w:rPr>
          <w:rFonts w:ascii="Times New Roman" w:eastAsia="Times New Roman" w:hAnsi="Times New Roman" w:cs="Times New Roman"/>
          <w:i/>
          <w:sz w:val="24"/>
          <w:szCs w:val="24"/>
        </w:rPr>
        <w:t>SE DIO LECTURA</w:t>
      </w:r>
      <w:r w:rsidR="00DB6D70">
        <w:rPr>
          <w:rFonts w:ascii="Times New Roman" w:eastAsia="Times New Roman" w:hAnsi="Times New Roman" w:cs="Times New Roman"/>
          <w:sz w:val="24"/>
          <w:szCs w:val="24"/>
        </w:rPr>
        <w:t xml:space="preserve">. </w:t>
      </w:r>
      <w:r w:rsidR="00DB6D70" w:rsidRPr="009F1208">
        <w:rPr>
          <w:rFonts w:ascii="Times New Roman" w:hAnsi="Times New Roman" w:cs="Times New Roman"/>
          <w:sz w:val="24"/>
          <w:szCs w:val="24"/>
        </w:rPr>
        <w:t xml:space="preserve">AL HABER MÁS DIPUTADOS QUE DESEAN INTERVENIR, LA PRESIDENTA SOMETIÓ A CONSIDERACIÓN DE LA ASAMBLEA EL ABRIR </w:t>
      </w:r>
      <w:r w:rsidR="00DB6D70">
        <w:rPr>
          <w:rFonts w:ascii="Times New Roman" w:hAnsi="Times New Roman" w:cs="Times New Roman"/>
          <w:sz w:val="24"/>
          <w:szCs w:val="24"/>
        </w:rPr>
        <w:t>UNA NUEVA</w:t>
      </w:r>
      <w:r w:rsidR="00DB6D70" w:rsidRPr="009F1208">
        <w:rPr>
          <w:rFonts w:ascii="Times New Roman" w:hAnsi="Times New Roman" w:cs="Times New Roman"/>
          <w:sz w:val="24"/>
          <w:szCs w:val="24"/>
        </w:rPr>
        <w:t xml:space="preserve"> RONDA DE ORADORES. </w:t>
      </w:r>
      <w:r w:rsidR="00DB6D70" w:rsidRPr="009F1208">
        <w:rPr>
          <w:rFonts w:ascii="Times New Roman" w:hAnsi="Times New Roman" w:cs="Times New Roman"/>
          <w:i/>
          <w:sz w:val="24"/>
          <w:szCs w:val="24"/>
        </w:rPr>
        <w:t xml:space="preserve">SIENDO </w:t>
      </w:r>
      <w:r w:rsidR="00DB6D70">
        <w:rPr>
          <w:rFonts w:ascii="Times New Roman" w:hAnsi="Times New Roman" w:cs="Times New Roman"/>
          <w:i/>
          <w:sz w:val="24"/>
          <w:szCs w:val="24"/>
        </w:rPr>
        <w:t>APROBADA</w:t>
      </w:r>
      <w:r w:rsidR="00DB6D70" w:rsidRPr="009F1208">
        <w:rPr>
          <w:rFonts w:ascii="Times New Roman" w:hAnsi="Times New Roman" w:cs="Times New Roman"/>
          <w:i/>
          <w:sz w:val="24"/>
          <w:szCs w:val="24"/>
        </w:rPr>
        <w:t xml:space="preserve"> POR </w:t>
      </w:r>
      <w:r w:rsidR="00DB6D70">
        <w:rPr>
          <w:rFonts w:ascii="Times New Roman" w:hAnsi="Times New Roman" w:cs="Times New Roman"/>
          <w:i/>
          <w:sz w:val="24"/>
          <w:szCs w:val="24"/>
        </w:rPr>
        <w:t>UNANIMIDAD</w:t>
      </w:r>
      <w:r w:rsidR="00DB6D70" w:rsidRPr="009F1208">
        <w:rPr>
          <w:rFonts w:ascii="Times New Roman" w:hAnsi="Times New Roman" w:cs="Times New Roman"/>
          <w:i/>
          <w:sz w:val="24"/>
          <w:szCs w:val="24"/>
        </w:rPr>
        <w:t xml:space="preserve"> DE LOS PRESENTES.</w:t>
      </w:r>
      <w:r w:rsidR="00DB6D70">
        <w:rPr>
          <w:rFonts w:ascii="Times New Roman" w:hAnsi="Times New Roman" w:cs="Times New Roman"/>
          <w:i/>
          <w:sz w:val="24"/>
          <w:szCs w:val="24"/>
        </w:rPr>
        <w:t xml:space="preserve"> </w:t>
      </w:r>
      <w:r w:rsidR="00DB6D70" w:rsidRPr="00595232">
        <w:rPr>
          <w:rFonts w:ascii="Times New Roman" w:hAnsi="Times New Roman" w:cs="Times New Roman"/>
          <w:sz w:val="24"/>
          <w:szCs w:val="24"/>
        </w:rPr>
        <w:t xml:space="preserve">INTERVINIERON </w:t>
      </w:r>
      <w:r w:rsidR="00595232" w:rsidRPr="00595232">
        <w:rPr>
          <w:rFonts w:ascii="Times New Roman" w:hAnsi="Times New Roman" w:cs="Times New Roman"/>
          <w:sz w:val="24"/>
          <w:szCs w:val="24"/>
        </w:rPr>
        <w:t xml:space="preserve">A FAVOR LOS </w:t>
      </w:r>
      <w:proofErr w:type="spellStart"/>
      <w:r w:rsidR="00595232" w:rsidRPr="00595232">
        <w:rPr>
          <w:rFonts w:ascii="Times New Roman" w:hAnsi="Times New Roman" w:cs="Times New Roman"/>
          <w:sz w:val="24"/>
          <w:szCs w:val="24"/>
        </w:rPr>
        <w:t>DIP</w:t>
      </w:r>
      <w:proofErr w:type="spellEnd"/>
      <w:r w:rsidR="00595232" w:rsidRPr="00595232">
        <w:rPr>
          <w:rFonts w:ascii="Times New Roman" w:hAnsi="Times New Roman" w:cs="Times New Roman"/>
          <w:sz w:val="24"/>
          <w:szCs w:val="24"/>
        </w:rPr>
        <w:t xml:space="preserve">. </w:t>
      </w:r>
      <w:proofErr w:type="spellStart"/>
      <w:r w:rsidR="00595232" w:rsidRPr="00595232">
        <w:rPr>
          <w:rFonts w:ascii="Times New Roman" w:hAnsi="Times New Roman" w:cs="Times New Roman"/>
          <w:sz w:val="24"/>
          <w:szCs w:val="24"/>
        </w:rPr>
        <w:t>ANYLÚ</w:t>
      </w:r>
      <w:proofErr w:type="spellEnd"/>
      <w:r w:rsidR="00595232" w:rsidRPr="00595232">
        <w:rPr>
          <w:rFonts w:ascii="Times New Roman" w:hAnsi="Times New Roman" w:cs="Times New Roman"/>
          <w:sz w:val="24"/>
          <w:szCs w:val="24"/>
        </w:rPr>
        <w:t xml:space="preserve"> BENDICIÓN HERNÁNDEZ SEPÚLVEDA Y FERNANDO </w:t>
      </w:r>
      <w:r w:rsidR="00595232" w:rsidRPr="00595232">
        <w:rPr>
          <w:rFonts w:ascii="Times New Roman" w:hAnsi="Times New Roman" w:cs="Times New Roman"/>
          <w:sz w:val="24"/>
          <w:szCs w:val="24"/>
        </w:rPr>
        <w:lastRenderedPageBreak/>
        <w:t>ADAME DORIA</w:t>
      </w:r>
      <w:r w:rsidR="00595232">
        <w:rPr>
          <w:rFonts w:ascii="Times New Roman" w:hAnsi="Times New Roman" w:cs="Times New Roman"/>
          <w:i/>
          <w:sz w:val="24"/>
          <w:szCs w:val="24"/>
        </w:rPr>
        <w:t xml:space="preserve">. </w:t>
      </w:r>
      <w:r w:rsidR="00595232" w:rsidRPr="009F1208">
        <w:rPr>
          <w:rFonts w:ascii="Times New Roman" w:hAnsi="Times New Roman" w:cs="Times New Roman"/>
          <w:sz w:val="24"/>
          <w:szCs w:val="24"/>
          <w:shd w:val="clear" w:color="auto" w:fill="FFFFFF"/>
        </w:rPr>
        <w:t>S</w:t>
      </w:r>
      <w:r w:rsidR="00595232" w:rsidRPr="009F1208">
        <w:rPr>
          <w:rFonts w:ascii="Times New Roman" w:hAnsi="Times New Roman" w:cs="Times New Roman"/>
          <w:sz w:val="24"/>
          <w:szCs w:val="24"/>
          <w:lang w:eastAsia="es-MX"/>
        </w:rPr>
        <w:t xml:space="preserve">E SOMETIÓ A CONSIDERACIÓN DE LA ASAMBLEA EL QUE SEA VOTADO EN ESE MOMENTO EL PUNTO DE ACUERDO, </w:t>
      </w:r>
      <w:r w:rsidR="00595232" w:rsidRPr="009F1208">
        <w:rPr>
          <w:rFonts w:ascii="Times New Roman" w:hAnsi="Times New Roman" w:cs="Times New Roman"/>
          <w:i/>
          <w:sz w:val="24"/>
          <w:szCs w:val="24"/>
          <w:lang w:eastAsia="es-MX"/>
        </w:rPr>
        <w:t>FUE APROBADO POR UNANIMIDAD DE LOS PRESENTES</w:t>
      </w:r>
      <w:r w:rsidR="00595232" w:rsidRPr="009F1208">
        <w:rPr>
          <w:rFonts w:ascii="Times New Roman" w:hAnsi="Times New Roman" w:cs="Times New Roman"/>
          <w:sz w:val="24"/>
          <w:szCs w:val="24"/>
          <w:lang w:eastAsia="es-MX"/>
        </w:rPr>
        <w:t xml:space="preserve">. </w:t>
      </w:r>
      <w:r w:rsidR="00595232" w:rsidRPr="009F1208">
        <w:rPr>
          <w:rFonts w:ascii="Times New Roman" w:hAnsi="Times New Roman" w:cs="Times New Roman"/>
          <w:b/>
          <w:sz w:val="24"/>
          <w:szCs w:val="24"/>
          <w:lang w:eastAsia="es-MX"/>
        </w:rPr>
        <w:t xml:space="preserve">FUE APROBADO EL PUNTO DE ACUERDO POR UNANIMIDAD DE </w:t>
      </w:r>
      <w:r w:rsidR="00B14C79">
        <w:rPr>
          <w:rFonts w:ascii="Times New Roman" w:hAnsi="Times New Roman" w:cs="Times New Roman"/>
          <w:b/>
          <w:sz w:val="24"/>
          <w:szCs w:val="24"/>
          <w:lang w:eastAsia="es-MX"/>
        </w:rPr>
        <w:t>41</w:t>
      </w:r>
      <w:r w:rsidR="00595232" w:rsidRPr="009F1208">
        <w:rPr>
          <w:rFonts w:ascii="Times New Roman" w:hAnsi="Times New Roman" w:cs="Times New Roman"/>
          <w:b/>
          <w:sz w:val="24"/>
          <w:szCs w:val="24"/>
          <w:lang w:eastAsia="es-MX"/>
        </w:rPr>
        <w:t xml:space="preserve"> VOTOS.</w:t>
      </w:r>
    </w:p>
    <w:p w:rsidR="00F11520" w:rsidRDefault="00F11520" w:rsidP="00DE0904">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DE09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DE090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DE09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59755F">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B95F8D">
        <w:rPr>
          <w:rFonts w:ascii="Times New Roman" w:eastAsia="Times New Roman" w:hAnsi="Times New Roman" w:cs="Times New Roman"/>
          <w:sz w:val="24"/>
          <w:szCs w:val="24"/>
          <w:lang w:eastAsia="es-ES"/>
        </w:rPr>
        <w:t>VEINTITRÉS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bookmarkStart w:id="0" w:name="_GoBack"/>
      <w:bookmarkEnd w:id="0"/>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9755F">
        <w:rPr>
          <w:rFonts w:ascii="Times New Roman" w:hAnsi="Times New Roman" w:cs="Times New Roman"/>
          <w:b/>
          <w:sz w:val="18"/>
          <w:szCs w:val="24"/>
        </w:rPr>
        <w:t>006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59755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E02417">
        <w:rPr>
          <w:rFonts w:ascii="Times New Roman" w:hAnsi="Times New Roman" w:cs="Times New Roman"/>
          <w:b/>
          <w:sz w:val="18"/>
          <w:szCs w:val="24"/>
        </w:rPr>
        <w:t xml:space="preserve"> </w:t>
      </w:r>
      <w:r>
        <w:rPr>
          <w:rFonts w:ascii="Times New Roman" w:hAnsi="Times New Roman" w:cs="Times New Roman"/>
          <w:b/>
          <w:sz w:val="18"/>
          <w:szCs w:val="24"/>
        </w:rPr>
        <w:t>14</w:t>
      </w:r>
      <w:r w:rsidR="00E02417" w:rsidRPr="00135491">
        <w:rPr>
          <w:rFonts w:ascii="Times New Roman" w:hAnsi="Times New Roman" w:cs="Times New Roman"/>
          <w:b/>
          <w:sz w:val="18"/>
          <w:szCs w:val="24"/>
        </w:rPr>
        <w:t xml:space="preserve"> DE </w:t>
      </w:r>
      <w:r w:rsidR="00E0241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059E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87871">
        <w:rPr>
          <w:rFonts w:ascii="Times New Roman" w:eastAsia="Times New Roman" w:hAnsi="Times New Roman" w:cs="Times New Roman"/>
          <w:b/>
          <w:sz w:val="24"/>
          <w:szCs w:val="24"/>
          <w:lang w:eastAsia="es-MX"/>
        </w:rPr>
        <w:t>SEPTIEMBRE</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3059EA" w:rsidRPr="00A87871" w:rsidRDefault="003059EA" w:rsidP="000E76CB">
      <w:pPr>
        <w:numPr>
          <w:ilvl w:val="0"/>
          <w:numId w:val="3"/>
        </w:numPr>
        <w:spacing w:after="0" w:line="240" w:lineRule="auto"/>
        <w:ind w:left="567" w:right="55" w:hanging="567"/>
        <w:jc w:val="both"/>
        <w:rPr>
          <w:rFonts w:ascii="Times New Roman" w:hAnsi="Times New Roman" w:cs="Times New Roman"/>
          <w:b/>
          <w:bCs/>
          <w:sz w:val="24"/>
          <w:szCs w:val="24"/>
        </w:rPr>
      </w:pPr>
      <w:r w:rsidRPr="00A87871">
        <w:rPr>
          <w:rFonts w:ascii="Times New Roman" w:hAnsi="Times New Roman" w:cs="Times New Roman"/>
          <w:bCs/>
          <w:sz w:val="24"/>
          <w:szCs w:val="24"/>
        </w:rPr>
        <w:t xml:space="preserve">ESCRITO SIGNADO POR LOS CC. JAVIER PONCE FLORES, ORLANDO ALFONSO GARCÍA FLORES, CRISTIÁN CONTRERAS Y HUMBERTO TREVIÑO </w:t>
      </w:r>
      <w:proofErr w:type="spellStart"/>
      <w:r w:rsidRPr="00A87871">
        <w:rPr>
          <w:rFonts w:ascii="Times New Roman" w:hAnsi="Times New Roman" w:cs="Times New Roman"/>
          <w:bCs/>
          <w:sz w:val="24"/>
          <w:szCs w:val="24"/>
        </w:rPr>
        <w:t>LANDOIS</w:t>
      </w:r>
      <w:proofErr w:type="spellEnd"/>
      <w:r w:rsidRPr="00A87871">
        <w:rPr>
          <w:rFonts w:ascii="Times New Roman" w:hAnsi="Times New Roman" w:cs="Times New Roman"/>
          <w:bCs/>
          <w:sz w:val="24"/>
          <w:szCs w:val="24"/>
        </w:rPr>
        <w:t>,</w:t>
      </w:r>
      <w:r w:rsidRPr="00A87871">
        <w:rPr>
          <w:rFonts w:ascii="Times New Roman" w:hAnsi="Times New Roman" w:cs="Times New Roman"/>
          <w:b/>
          <w:bCs/>
          <w:sz w:val="24"/>
          <w:szCs w:val="24"/>
        </w:rPr>
        <w:t xml:space="preserve"> </w:t>
      </w:r>
      <w:r w:rsidRPr="00A87871">
        <w:rPr>
          <w:rFonts w:ascii="Times New Roman" w:hAnsi="Times New Roman" w:cs="Times New Roman"/>
          <w:bCs/>
          <w:sz w:val="24"/>
          <w:szCs w:val="24"/>
        </w:rPr>
        <w:t xml:space="preserve">MEDIANTE EL CUAL PRESENTAN INICIATIVA DE REFORMA A LOS ARTÍCULOS 40, 43 Y 46 DE LA LEY ORGÁNICA DEL PODER LEGISLATIVO DEL ESTADO DE NUEVO LEÓN, EN RELACIÓN A LA INTEGRACIÓN DE LOS GRUPOS LEGISLATIVOS. </w:t>
      </w:r>
      <w:r w:rsidRPr="00A87871">
        <w:rPr>
          <w:rFonts w:ascii="Times New Roman" w:hAnsi="Times New Roman" w:cs="Times New Roman"/>
          <w:b/>
          <w:bCs/>
          <w:sz w:val="24"/>
          <w:szCs w:val="24"/>
        </w:rPr>
        <w:t>DE ENTERADA Y DE CONFORMIDAD CON LO ESTABLECIDO EN LOS ARTÍCULOS 24 FRACCIÓN III Y 39 FRACCIÓN II DEL REGLAMENTO PARA EL GOBIERNO INTERIOR DEL CONGRESO, SE TURNA A LA COMISIÓN DE LEGISLACIÓN.</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A87871" w:rsidRDefault="003059EA" w:rsidP="000E76CB">
      <w:pPr>
        <w:numPr>
          <w:ilvl w:val="0"/>
          <w:numId w:val="3"/>
        </w:numPr>
        <w:spacing w:after="0" w:line="240" w:lineRule="auto"/>
        <w:ind w:left="567" w:right="196" w:hanging="567"/>
        <w:jc w:val="both"/>
        <w:rPr>
          <w:rFonts w:ascii="Times New Roman" w:hAnsi="Times New Roman" w:cs="Times New Roman"/>
          <w:b/>
          <w:bCs/>
          <w:sz w:val="24"/>
          <w:szCs w:val="24"/>
        </w:rPr>
      </w:pPr>
      <w:r w:rsidRPr="00A87871">
        <w:rPr>
          <w:rFonts w:ascii="Times New Roman" w:hAnsi="Times New Roman" w:cs="Times New Roman"/>
          <w:bCs/>
          <w:sz w:val="24"/>
          <w:szCs w:val="24"/>
        </w:rPr>
        <w:t xml:space="preserve">ESCRITO SIGNADO POR EL C. </w:t>
      </w:r>
      <w:proofErr w:type="spellStart"/>
      <w:r w:rsidRPr="00A87871">
        <w:rPr>
          <w:rFonts w:ascii="Times New Roman" w:hAnsi="Times New Roman" w:cs="Times New Roman"/>
          <w:bCs/>
          <w:sz w:val="24"/>
          <w:szCs w:val="24"/>
        </w:rPr>
        <w:t>M.A</w:t>
      </w:r>
      <w:proofErr w:type="spellEnd"/>
      <w:r w:rsidRPr="00A87871">
        <w:rPr>
          <w:rFonts w:ascii="Times New Roman" w:hAnsi="Times New Roman" w:cs="Times New Roman"/>
          <w:bCs/>
          <w:sz w:val="24"/>
          <w:szCs w:val="24"/>
        </w:rPr>
        <w:t>. BENITO ELEAZAR GONZÁLEZ CORTEZ, SECRETARIO GENERAL DEL SINDICATO ÚNICO DE PERSONAL ACADÉMICO DE CONALEP NUEVO LEÓN,</w:t>
      </w:r>
      <w:r w:rsidRPr="00A87871">
        <w:rPr>
          <w:rFonts w:ascii="Times New Roman" w:hAnsi="Times New Roman" w:cs="Times New Roman"/>
          <w:b/>
          <w:bCs/>
          <w:sz w:val="24"/>
          <w:szCs w:val="24"/>
        </w:rPr>
        <w:t xml:space="preserve"> </w:t>
      </w:r>
      <w:r w:rsidRPr="00A87871">
        <w:rPr>
          <w:rFonts w:ascii="Times New Roman" w:hAnsi="Times New Roman" w:cs="Times New Roman"/>
          <w:bCs/>
          <w:sz w:val="24"/>
          <w:szCs w:val="24"/>
        </w:rPr>
        <w:t xml:space="preserve">MEDIANTE EL CUAL SOLICITA LA INTERVENCIÓN DE ESTA SOBERANÍA, PARA QUE SE SIGAN QUEDANDO LAS 20 HORAS QUE TIENEN POR CONTRATO LOS 607 INTEGRANTES DE DICHO SINDICATO. </w:t>
      </w:r>
      <w:r w:rsidRPr="00A87871">
        <w:rPr>
          <w:rFonts w:ascii="Times New Roman" w:hAnsi="Times New Roman" w:cs="Times New Roman"/>
          <w:b/>
          <w:bCs/>
          <w:sz w:val="24"/>
          <w:szCs w:val="24"/>
        </w:rPr>
        <w:t>DE ENTERADA Y DE CONFORMIDAD CON LO ESTABLECIDO EN LOS ARTÍCULOS 24 FRACCIÓN III Y 39 FRACCIÓN V DEL REGLAMENTO PARA EL GOBIERNO INTERIOR DEL CONGRESO, SE TURNA A LA COMISIÓN DE DESARROLLO SOCIAL, DERECHOS HUMANOS Y ASUNTOS INDÍGENAS.</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A87871" w:rsidRDefault="003059EA" w:rsidP="000E76CB">
      <w:pPr>
        <w:numPr>
          <w:ilvl w:val="0"/>
          <w:numId w:val="3"/>
        </w:numPr>
        <w:spacing w:after="0" w:line="240" w:lineRule="auto"/>
        <w:ind w:left="567" w:right="196" w:hanging="567"/>
        <w:jc w:val="both"/>
        <w:rPr>
          <w:rFonts w:ascii="Times New Roman" w:hAnsi="Times New Roman" w:cs="Times New Roman"/>
          <w:b/>
          <w:bCs/>
          <w:sz w:val="24"/>
          <w:szCs w:val="24"/>
        </w:rPr>
      </w:pPr>
      <w:r w:rsidRPr="00A87871">
        <w:rPr>
          <w:rFonts w:ascii="Times New Roman" w:hAnsi="Times New Roman" w:cs="Times New Roman"/>
          <w:bCs/>
          <w:sz w:val="24"/>
          <w:szCs w:val="24"/>
        </w:rPr>
        <w:t>ESCRITO SIGNADO POR LOS CC. CLAUDIA HERNÁNDEZ MORALES, GERARDO REYES CARRILLO Y JORGE ESPINOZA MORENO, INTEGRANTES DEL COLECTIVO ÚNETE PUEBLO,</w:t>
      </w:r>
      <w:r w:rsidRPr="00A87871">
        <w:rPr>
          <w:rFonts w:ascii="Times New Roman" w:hAnsi="Times New Roman" w:cs="Times New Roman"/>
          <w:b/>
          <w:bCs/>
          <w:sz w:val="24"/>
          <w:szCs w:val="24"/>
        </w:rPr>
        <w:t xml:space="preserve"> </w:t>
      </w:r>
      <w:r w:rsidRPr="00A87871">
        <w:rPr>
          <w:rFonts w:ascii="Times New Roman" w:hAnsi="Times New Roman" w:cs="Times New Roman"/>
          <w:bCs/>
          <w:sz w:val="24"/>
          <w:szCs w:val="24"/>
        </w:rPr>
        <w:t xml:space="preserve">MEDIANTE EL CUAL SOLICITAN SE INICIE EL PROCESO DE RATIFICACIÓN DE LOS 9 REPRESENTANTES CIUDADANOS DEL CONSEJO CONSULTIVO DE MOVILIDAD Y ACCESIBILIDAD. </w:t>
      </w:r>
      <w:r w:rsidRPr="00A87871">
        <w:rPr>
          <w:rFonts w:ascii="Times New Roman" w:hAnsi="Times New Roman" w:cs="Times New Roman"/>
          <w:b/>
          <w:bCs/>
          <w:sz w:val="24"/>
          <w:szCs w:val="24"/>
        </w:rPr>
        <w:t>DE ENTERADA Y SE ANEXA EN EL EXPEDIENTE 14351/LXXV QUE SE ENCUENTRA EN LA COMISIÓN DE MOVILIDAD.</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A87871" w:rsidRDefault="003059EA" w:rsidP="000E76CB">
      <w:pPr>
        <w:numPr>
          <w:ilvl w:val="0"/>
          <w:numId w:val="3"/>
        </w:numPr>
        <w:spacing w:after="0" w:line="240" w:lineRule="auto"/>
        <w:ind w:left="567" w:right="196" w:hanging="567"/>
        <w:jc w:val="both"/>
        <w:rPr>
          <w:rFonts w:ascii="Times New Roman" w:hAnsi="Times New Roman" w:cs="Times New Roman"/>
          <w:b/>
          <w:bCs/>
          <w:sz w:val="24"/>
          <w:szCs w:val="24"/>
        </w:rPr>
      </w:pPr>
      <w:r w:rsidRPr="00A87871">
        <w:rPr>
          <w:rFonts w:ascii="Times New Roman" w:hAnsi="Times New Roman" w:cs="Times New Roman"/>
          <w:bCs/>
          <w:sz w:val="24"/>
          <w:szCs w:val="24"/>
        </w:rPr>
        <w:t xml:space="preserve">ESCRITO SIGNADO POR LOS CC. LIC. CÉSAR GARZA VILLARREAL, PRESIDENTE MUNICIPAL, C.P. MARCOS RODRÍGUEZ DURÁN, TESORERO MUNICIPAL, LIC. HÉCTOR JULIÁN MORALES RIVERA, SECRETARIO DEL AYUNTAMIENTO, VERÓNICA TREVIÑO GUTIÉRREZ, SÍNDICA PRIMERO Y MAURICIO ANTONIO ORTEGÓN RODRÍGUEZ, SÍNDICO SEGUNDO, TODOS DEL MUNICIPIO DE APODACA, NUEVO LEÓN, MEDIANTE EL CUAL INFORMAN QUE EN SESIÓN DE CABILDO SE APROBÓ EL SOLICITAR LA REESTRUCTURA DEL CRÉDITO CELEBRADO ENTRE EL MUNICIPIO Y EL BANCO </w:t>
      </w:r>
      <w:r w:rsidRPr="00A87871">
        <w:rPr>
          <w:rFonts w:ascii="Times New Roman" w:hAnsi="Times New Roman" w:cs="Times New Roman"/>
          <w:bCs/>
          <w:sz w:val="24"/>
          <w:szCs w:val="24"/>
        </w:rPr>
        <w:lastRenderedPageBreak/>
        <w:t xml:space="preserve">NACIONAL DE OBRAS Y SERVICIOS PÚBLICOS, </w:t>
      </w:r>
      <w:proofErr w:type="spellStart"/>
      <w:r w:rsidRPr="00A87871">
        <w:rPr>
          <w:rFonts w:ascii="Times New Roman" w:hAnsi="Times New Roman" w:cs="Times New Roman"/>
          <w:bCs/>
          <w:sz w:val="24"/>
          <w:szCs w:val="24"/>
        </w:rPr>
        <w:t>S.N.C</w:t>
      </w:r>
      <w:proofErr w:type="spellEnd"/>
      <w:r w:rsidRPr="00A87871">
        <w:rPr>
          <w:rFonts w:ascii="Times New Roman" w:hAnsi="Times New Roman" w:cs="Times New Roman"/>
          <w:bCs/>
          <w:sz w:val="24"/>
          <w:szCs w:val="24"/>
        </w:rPr>
        <w:t xml:space="preserve">. INSTITUTO DE BANCA DE DESARROLLO, HASTA POR LA CANTIDAD DE $330,239,235.24 (TRESCIENTOS TREINTA MILLONES DOSCIENTOS TREINTA Y NUEVE MIL PESOS 24/100 M.N.). </w:t>
      </w:r>
      <w:r w:rsidRPr="00A87871">
        <w:rPr>
          <w:rFonts w:ascii="Times New Roman" w:hAnsi="Times New Roman" w:cs="Times New Roman"/>
          <w:b/>
          <w:bCs/>
          <w:sz w:val="24"/>
          <w:szCs w:val="24"/>
        </w:rPr>
        <w:t>DE ENTERADA Y DE CONFORMIDAD CON LO ESTABLECIDO EN LOS ARTÍCULOS 24 FRACCIÓN III Y 39 FRACCIÓN XVIII DEL REGLAMENTO PARA EL GOBIERNO INTERIOR DEL CONGRESO, SE TURNA A LA COMISIÓN SEGUNDA DE HACIENDA Y DESARROLLO MUNICIPAL.</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A87871" w:rsidRDefault="003059EA" w:rsidP="000E76CB">
      <w:pPr>
        <w:numPr>
          <w:ilvl w:val="0"/>
          <w:numId w:val="3"/>
        </w:numPr>
        <w:spacing w:after="0" w:line="240" w:lineRule="auto"/>
        <w:ind w:left="567" w:right="196" w:hanging="567"/>
        <w:jc w:val="both"/>
        <w:rPr>
          <w:rFonts w:ascii="Times New Roman" w:hAnsi="Times New Roman" w:cs="Times New Roman"/>
          <w:b/>
          <w:bCs/>
          <w:sz w:val="24"/>
          <w:szCs w:val="24"/>
        </w:rPr>
      </w:pPr>
      <w:r w:rsidRPr="00A87871">
        <w:rPr>
          <w:rFonts w:ascii="Times New Roman" w:hAnsi="Times New Roman" w:cs="Times New Roman"/>
          <w:bCs/>
          <w:sz w:val="24"/>
          <w:szCs w:val="24"/>
        </w:rPr>
        <w:t>ESCRITO PRESENTADO POR EL C. LIC. RODOLFO III SALINAS DE LA PEÑA, ENCARGADO DEL DESPACHO DE LA FISCALÍA ESPECIALIZADA EN PERSONAS DESAPARECIDAS DE LA FISCALÍA GENERAL DE JUSTICIA DEL ESTADO DE NUEVO LEÓN,</w:t>
      </w:r>
      <w:r w:rsidRPr="00A87871">
        <w:rPr>
          <w:rFonts w:ascii="Times New Roman" w:hAnsi="Times New Roman" w:cs="Times New Roman"/>
          <w:b/>
          <w:bCs/>
          <w:sz w:val="24"/>
          <w:szCs w:val="24"/>
        </w:rPr>
        <w:t xml:space="preserve"> </w:t>
      </w:r>
      <w:r w:rsidRPr="00A87871">
        <w:rPr>
          <w:rFonts w:ascii="Times New Roman" w:hAnsi="Times New Roman" w:cs="Times New Roman"/>
          <w:bCs/>
          <w:sz w:val="24"/>
          <w:szCs w:val="24"/>
        </w:rPr>
        <w:t>MEDIANTE EL CUAL DA CONTESTACIÓN AL EXHORTO REALIZADO POR ESTA SOBERANÍA.</w:t>
      </w:r>
      <w:r w:rsidR="00A87871" w:rsidRPr="00A87871">
        <w:rPr>
          <w:rFonts w:ascii="Times New Roman" w:hAnsi="Times New Roman" w:cs="Times New Roman"/>
          <w:bCs/>
          <w:sz w:val="24"/>
          <w:szCs w:val="24"/>
        </w:rPr>
        <w:t xml:space="preserve"> </w:t>
      </w:r>
      <w:r w:rsidRPr="00A87871">
        <w:rPr>
          <w:rFonts w:ascii="Times New Roman" w:hAnsi="Times New Roman" w:cs="Times New Roman"/>
          <w:b/>
          <w:bCs/>
          <w:sz w:val="24"/>
          <w:szCs w:val="24"/>
        </w:rPr>
        <w:t xml:space="preserve">DE ENTERADA Y SE ANEXAN EN EL ACUERDO ADMINISTRATIVO NÚM. 1254 APROBADO POR LA LXXV LEGISLATURA; ASÍ MISMO REMÍTASE COPIA DEL PRESENTE ESCRITO AL COMITÉ DE SEGUIMIENTO DE ACUERDOS Y AL </w:t>
      </w:r>
      <w:proofErr w:type="spellStart"/>
      <w:r w:rsidRPr="00A87871">
        <w:rPr>
          <w:rFonts w:ascii="Times New Roman" w:hAnsi="Times New Roman" w:cs="Times New Roman"/>
          <w:b/>
          <w:bCs/>
          <w:sz w:val="24"/>
          <w:szCs w:val="24"/>
        </w:rPr>
        <w:t>PROMOVENTE</w:t>
      </w:r>
      <w:proofErr w:type="spellEnd"/>
      <w:r w:rsidRPr="00A87871">
        <w:rPr>
          <w:rFonts w:ascii="Times New Roman" w:hAnsi="Times New Roman" w:cs="Times New Roman"/>
          <w:b/>
          <w:bCs/>
          <w:sz w:val="24"/>
          <w:szCs w:val="24"/>
        </w:rPr>
        <w:t>.</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A87871" w:rsidRDefault="003059EA" w:rsidP="000E76CB">
      <w:pPr>
        <w:numPr>
          <w:ilvl w:val="0"/>
          <w:numId w:val="3"/>
        </w:numPr>
        <w:spacing w:after="0" w:line="240" w:lineRule="auto"/>
        <w:ind w:left="567" w:right="196" w:hanging="567"/>
        <w:jc w:val="both"/>
        <w:rPr>
          <w:rFonts w:ascii="Times New Roman" w:hAnsi="Times New Roman" w:cs="Times New Roman"/>
          <w:b/>
          <w:bCs/>
          <w:sz w:val="24"/>
          <w:szCs w:val="24"/>
        </w:rPr>
      </w:pPr>
      <w:r w:rsidRPr="00A87871">
        <w:rPr>
          <w:rFonts w:ascii="Times New Roman" w:hAnsi="Times New Roman" w:cs="Times New Roman"/>
          <w:bCs/>
          <w:sz w:val="24"/>
          <w:szCs w:val="24"/>
        </w:rPr>
        <w:t xml:space="preserve">ESCRITO SIGNADO POR LA C. </w:t>
      </w:r>
      <w:proofErr w:type="spellStart"/>
      <w:r w:rsidRPr="00A87871">
        <w:rPr>
          <w:rFonts w:ascii="Times New Roman" w:hAnsi="Times New Roman" w:cs="Times New Roman"/>
          <w:bCs/>
          <w:sz w:val="24"/>
          <w:szCs w:val="24"/>
        </w:rPr>
        <w:t>DIP</w:t>
      </w:r>
      <w:proofErr w:type="spellEnd"/>
      <w:r w:rsidRPr="00A87871">
        <w:rPr>
          <w:rFonts w:ascii="Times New Roman" w:hAnsi="Times New Roman" w:cs="Times New Roman"/>
          <w:bCs/>
          <w:sz w:val="24"/>
          <w:szCs w:val="24"/>
        </w:rPr>
        <w:t xml:space="preserve">. </w:t>
      </w:r>
      <w:proofErr w:type="spellStart"/>
      <w:r w:rsidRPr="00A87871">
        <w:rPr>
          <w:rFonts w:ascii="Times New Roman" w:hAnsi="Times New Roman" w:cs="Times New Roman"/>
          <w:bCs/>
          <w:sz w:val="24"/>
          <w:szCs w:val="24"/>
        </w:rPr>
        <w:t>ANYLÚ</w:t>
      </w:r>
      <w:proofErr w:type="spellEnd"/>
      <w:r w:rsidRPr="00A87871">
        <w:rPr>
          <w:rFonts w:ascii="Times New Roman" w:hAnsi="Times New Roman" w:cs="Times New Roman"/>
          <w:bCs/>
          <w:sz w:val="24"/>
          <w:szCs w:val="24"/>
        </w:rPr>
        <w:t xml:space="preserve"> BENDICIÓN HERNÁNDEZ SEPÚLVEDA, COORDINADORA DEL GRUPO LEGISLATIVO DEL PARTIDO MOVIMIENTO DE REGENERACIÓN NACIONAL DE LA LXXVI LEGISLATURA,</w:t>
      </w:r>
      <w:r w:rsidRPr="00A87871">
        <w:rPr>
          <w:rFonts w:ascii="Times New Roman" w:hAnsi="Times New Roman" w:cs="Times New Roman"/>
          <w:b/>
          <w:bCs/>
          <w:sz w:val="24"/>
          <w:szCs w:val="24"/>
        </w:rPr>
        <w:t xml:space="preserve"> </w:t>
      </w:r>
      <w:r w:rsidRPr="00A87871">
        <w:rPr>
          <w:rFonts w:ascii="Times New Roman" w:hAnsi="Times New Roman" w:cs="Times New Roman"/>
          <w:bCs/>
          <w:sz w:val="24"/>
          <w:szCs w:val="24"/>
        </w:rPr>
        <w:t xml:space="preserve">MEDIANTE EL CUAL PRESENTA PUNTO DE ACUERDO, PARA EXHORTAR AL AYUNTAMIENTO DE SAN PEDRO GARZA GARCÍA, NUEVO LEÓN, A FIN DE QUE SE RESPETE LA PROPIEDAD DE LOS INMUEBLES OCUPADOS HASTA EN TANTO NO SE RESUELVAN LOS RECURSOS QUE DE CONFORMIDAD CON LA LEY DE EXPROPIACIÓN POR CAUSA DE UTILIDAD PÚBLICA QUE LLEGUEN A PROPONER A LAS FAMILIAS AFECTADAS POR EL DESALOJO POR LAS OBRAS DE AMPLIACIÓN DE LA AVE. JOSÉ VASCONCELOS EN ESA MUNICIPALIDAD. </w:t>
      </w:r>
      <w:r w:rsidRPr="00A87871">
        <w:rPr>
          <w:rFonts w:ascii="Times New Roman" w:hAnsi="Times New Roman" w:cs="Times New Roman"/>
          <w:b/>
          <w:bCs/>
          <w:sz w:val="24"/>
          <w:szCs w:val="24"/>
        </w:rPr>
        <w:t>DE ENTERADA Y DE CONFORMIDAD CON LO ESTABLECIDO EN LOS ARTÍCULOS 24 FRACCIÓN III Y 39 FRACCIÓN V DEL REGLAMENTO PARA EL GOBIERNO INTERIOR DEL CONGRESO, SE TURNA A LA COMISIÓN DE DESARROLLO SOCIAL, DERECHOS HUMANOS Y ASUNTOS INDÍGENAS.</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A87871" w:rsidRDefault="003059EA" w:rsidP="000E76CB">
      <w:pPr>
        <w:numPr>
          <w:ilvl w:val="0"/>
          <w:numId w:val="3"/>
        </w:numPr>
        <w:spacing w:after="0" w:line="240" w:lineRule="auto"/>
        <w:ind w:left="567" w:right="196" w:hanging="567"/>
        <w:jc w:val="both"/>
        <w:rPr>
          <w:rFonts w:ascii="Times New Roman" w:hAnsi="Times New Roman" w:cs="Times New Roman"/>
          <w:b/>
          <w:bCs/>
          <w:sz w:val="24"/>
          <w:szCs w:val="24"/>
        </w:rPr>
      </w:pPr>
      <w:r w:rsidRPr="00A87871">
        <w:rPr>
          <w:rFonts w:ascii="Times New Roman" w:hAnsi="Times New Roman" w:cs="Times New Roman"/>
          <w:bCs/>
          <w:sz w:val="24"/>
          <w:szCs w:val="24"/>
        </w:rPr>
        <w:t>ESCRITO SIGNADO POR EL C. JUAN CARLOS LEAL SEGOVIA, MEDIANTE EL CUAL PRESENTA INICIATIVA CON PROYECTO DE DECRETO POR EL QUE SE REFORMAN EL ARTÍCULO 4 FRACCIÓN XI DE LA LEY SOBRE EL SISTEMA ESTATAL DE ASISTENCIA SOCIAL DEL ESTADO DE NUEVO LEÓN.</w:t>
      </w:r>
      <w:r w:rsidR="00A87871" w:rsidRPr="00A87871">
        <w:rPr>
          <w:rFonts w:ascii="Times New Roman" w:hAnsi="Times New Roman" w:cs="Times New Roman"/>
          <w:bCs/>
          <w:sz w:val="24"/>
          <w:szCs w:val="24"/>
        </w:rPr>
        <w:t xml:space="preserve"> </w:t>
      </w:r>
      <w:r w:rsidRPr="00A87871">
        <w:rPr>
          <w:rFonts w:ascii="Times New Roman" w:hAnsi="Times New Roman" w:cs="Times New Roman"/>
          <w:b/>
          <w:bCs/>
          <w:sz w:val="24"/>
          <w:szCs w:val="24"/>
        </w:rPr>
        <w:t xml:space="preserve">DE ENTERADA Y DE CONFORMIDAD CON LO ESTABLECIDO EN LOS ARTÍCULOS 24 FRACCIÓN III Y 39 FRACCIÓN V DEL REGLAMENTO PARA EL GOBIERNO INTERIOR </w:t>
      </w:r>
      <w:r w:rsidRPr="00A87871">
        <w:rPr>
          <w:rFonts w:ascii="Times New Roman" w:hAnsi="Times New Roman" w:cs="Times New Roman"/>
          <w:b/>
          <w:bCs/>
          <w:sz w:val="24"/>
          <w:szCs w:val="24"/>
        </w:rPr>
        <w:lastRenderedPageBreak/>
        <w:t>DEL CONGRESO, SE TURNA A LA COMISIÓN DE DESARROLLO SOCIAL, DERECHOS HUMANOS Y ASUNTOS INDÍGENAS.</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A87871" w:rsidRDefault="003059EA" w:rsidP="000E76CB">
      <w:pPr>
        <w:pStyle w:val="Prrafodelista"/>
        <w:numPr>
          <w:ilvl w:val="0"/>
          <w:numId w:val="3"/>
        </w:numPr>
        <w:ind w:left="567" w:right="196" w:hanging="567"/>
        <w:contextualSpacing/>
        <w:jc w:val="both"/>
        <w:rPr>
          <w:b/>
          <w:bCs/>
        </w:rPr>
      </w:pPr>
      <w:r w:rsidRPr="00A87871">
        <w:rPr>
          <w:bCs/>
        </w:rPr>
        <w:t xml:space="preserve">ESCRITO SIGNADO POR EL C. GABRIEL VELÁZQUEZ </w:t>
      </w:r>
      <w:proofErr w:type="spellStart"/>
      <w:r w:rsidRPr="00A87871">
        <w:rPr>
          <w:bCs/>
        </w:rPr>
        <w:t>EUFRACIO</w:t>
      </w:r>
      <w:proofErr w:type="spellEnd"/>
      <w:r w:rsidRPr="00A87871">
        <w:rPr>
          <w:bCs/>
        </w:rPr>
        <w:t xml:space="preserve">, MEDIANTE EL CUAL PRESENTA INICIATIVA DE REFORMA AL ARTÍCULO 42 Y POR ADICIÓN DE ARTÍCULOS 42 BIS, 42 TER, 42 </w:t>
      </w:r>
      <w:proofErr w:type="spellStart"/>
      <w:r w:rsidRPr="00A87871">
        <w:rPr>
          <w:bCs/>
        </w:rPr>
        <w:t>QUÁTER</w:t>
      </w:r>
      <w:proofErr w:type="spellEnd"/>
      <w:r w:rsidRPr="00A87871">
        <w:rPr>
          <w:bCs/>
        </w:rPr>
        <w:t xml:space="preserve">, 42 </w:t>
      </w:r>
      <w:proofErr w:type="spellStart"/>
      <w:r w:rsidRPr="00A87871">
        <w:rPr>
          <w:bCs/>
        </w:rPr>
        <w:t>QUINQUIES</w:t>
      </w:r>
      <w:proofErr w:type="spellEnd"/>
      <w:r w:rsidRPr="00A87871">
        <w:rPr>
          <w:bCs/>
        </w:rPr>
        <w:t xml:space="preserve">, 42 </w:t>
      </w:r>
      <w:proofErr w:type="spellStart"/>
      <w:r w:rsidRPr="00A87871">
        <w:rPr>
          <w:bCs/>
        </w:rPr>
        <w:t>SEXIES</w:t>
      </w:r>
      <w:proofErr w:type="spellEnd"/>
      <w:r w:rsidRPr="00A87871">
        <w:rPr>
          <w:bCs/>
        </w:rPr>
        <w:t xml:space="preserve">, 42 </w:t>
      </w:r>
      <w:proofErr w:type="spellStart"/>
      <w:r w:rsidRPr="00A87871">
        <w:rPr>
          <w:bCs/>
        </w:rPr>
        <w:t>SEPTIES</w:t>
      </w:r>
      <w:proofErr w:type="spellEnd"/>
      <w:r w:rsidRPr="00A87871">
        <w:rPr>
          <w:bCs/>
        </w:rPr>
        <w:t xml:space="preserve">, 42 </w:t>
      </w:r>
      <w:proofErr w:type="spellStart"/>
      <w:r w:rsidRPr="00A87871">
        <w:rPr>
          <w:bCs/>
        </w:rPr>
        <w:t>OCTIES</w:t>
      </w:r>
      <w:proofErr w:type="spellEnd"/>
      <w:r w:rsidRPr="00A87871">
        <w:rPr>
          <w:bCs/>
        </w:rPr>
        <w:t xml:space="preserve">, 42 </w:t>
      </w:r>
      <w:proofErr w:type="spellStart"/>
      <w:r w:rsidRPr="00A87871">
        <w:rPr>
          <w:bCs/>
        </w:rPr>
        <w:t>NONIES</w:t>
      </w:r>
      <w:proofErr w:type="spellEnd"/>
      <w:r w:rsidRPr="00A87871">
        <w:rPr>
          <w:bCs/>
        </w:rPr>
        <w:t xml:space="preserve">, 42 </w:t>
      </w:r>
      <w:proofErr w:type="spellStart"/>
      <w:r w:rsidRPr="00A87871">
        <w:rPr>
          <w:bCs/>
        </w:rPr>
        <w:t>DECIES</w:t>
      </w:r>
      <w:proofErr w:type="spellEnd"/>
      <w:r w:rsidRPr="00A87871">
        <w:rPr>
          <w:bCs/>
        </w:rPr>
        <w:t xml:space="preserve">, 42 </w:t>
      </w:r>
      <w:proofErr w:type="spellStart"/>
      <w:r w:rsidRPr="00A87871">
        <w:rPr>
          <w:bCs/>
        </w:rPr>
        <w:t>UNDECIES</w:t>
      </w:r>
      <w:proofErr w:type="spellEnd"/>
      <w:r w:rsidRPr="00A87871">
        <w:rPr>
          <w:bCs/>
        </w:rPr>
        <w:t xml:space="preserve"> Y 42 </w:t>
      </w:r>
      <w:proofErr w:type="spellStart"/>
      <w:r w:rsidRPr="00A87871">
        <w:rPr>
          <w:bCs/>
        </w:rPr>
        <w:t>DUODECIES</w:t>
      </w:r>
      <w:proofErr w:type="spellEnd"/>
      <w:r w:rsidRPr="00A87871">
        <w:rPr>
          <w:bCs/>
        </w:rPr>
        <w:t xml:space="preserve"> DEL CÓDIGO PENAL PARA EL ESTADO DE NUEVO LEÓN.</w:t>
      </w:r>
      <w:r w:rsidR="00A87871" w:rsidRPr="00A87871">
        <w:rPr>
          <w:bCs/>
        </w:rPr>
        <w:t xml:space="preserve"> </w:t>
      </w:r>
      <w:r w:rsidRPr="00A87871">
        <w:rPr>
          <w:b/>
          <w:bCs/>
        </w:rPr>
        <w:t>DE ENTERADA Y DE CONFORMIDAD CON LO ESTABLECIDO EN LOS ARTÍCULOS 24 FRACCIÓN III Y 39 FRACCIÓN IV DEL REGLAMENTO PARA EL GOBIERNO INTERIOR DEL CONGRESO, SE TURNA A LA COMISIÓN DE JUSTICIA Y SEGURIDAD PÚBLICA.</w:t>
      </w:r>
    </w:p>
    <w:p w:rsidR="003059EA" w:rsidRPr="003059EA" w:rsidRDefault="003059EA" w:rsidP="000E76CB">
      <w:pPr>
        <w:spacing w:after="0" w:line="240" w:lineRule="auto"/>
        <w:ind w:left="567" w:right="196" w:hanging="567"/>
        <w:jc w:val="both"/>
        <w:rPr>
          <w:rFonts w:ascii="Times New Roman" w:hAnsi="Times New Roman" w:cs="Times New Roman"/>
          <w:sz w:val="24"/>
          <w:szCs w:val="24"/>
        </w:rPr>
      </w:pPr>
    </w:p>
    <w:p w:rsidR="003059EA" w:rsidRPr="00A87871" w:rsidRDefault="003059EA" w:rsidP="000E76CB">
      <w:pPr>
        <w:numPr>
          <w:ilvl w:val="0"/>
          <w:numId w:val="3"/>
        </w:numPr>
        <w:spacing w:after="0" w:line="240" w:lineRule="auto"/>
        <w:ind w:left="567" w:right="196" w:hanging="567"/>
        <w:jc w:val="both"/>
        <w:rPr>
          <w:rFonts w:ascii="Times New Roman" w:hAnsi="Times New Roman" w:cs="Times New Roman"/>
          <w:b/>
          <w:bCs/>
          <w:sz w:val="24"/>
          <w:szCs w:val="24"/>
        </w:rPr>
      </w:pPr>
      <w:r w:rsidRPr="00A87871">
        <w:rPr>
          <w:rFonts w:ascii="Times New Roman" w:hAnsi="Times New Roman" w:cs="Times New Roman"/>
          <w:bCs/>
          <w:sz w:val="24"/>
          <w:szCs w:val="24"/>
        </w:rPr>
        <w:t>2 ESCRITOS SIGNADOS POR LA C. LIC. NANCY MARIBEL RESÉNDIZ SALCEDO, DIRECTORA JURÍDICA DE LA SECRETARÍA DE EDUCACIÓN, MEDIANTE EL CUAL DA CONTESTACIÓN A DIVERSOS EXHORTOS REALIZADOS POR LA LXXV LEGISLATURA.</w:t>
      </w:r>
      <w:r w:rsidR="00A87871" w:rsidRPr="00A87871">
        <w:rPr>
          <w:rFonts w:ascii="Times New Roman" w:hAnsi="Times New Roman" w:cs="Times New Roman"/>
          <w:bCs/>
          <w:sz w:val="24"/>
          <w:szCs w:val="24"/>
        </w:rPr>
        <w:t xml:space="preserve"> </w:t>
      </w:r>
      <w:r w:rsidRPr="00A87871">
        <w:rPr>
          <w:rFonts w:ascii="Times New Roman" w:hAnsi="Times New Roman" w:cs="Times New Roman"/>
          <w:b/>
          <w:bCs/>
          <w:sz w:val="24"/>
          <w:szCs w:val="24"/>
        </w:rPr>
        <w:t xml:space="preserve">DE ENTERADA Y SE ANEXAN EN LOS ACUERDOS ADMINISTRATIVOS NÚM. 1247 Y 1248 APROBADOS POR LA LXXV LEGISLATURA; ASÍ MISMO REMÍTASE COPIA DE LOS ESCRITOS AL COMITÉ DE SEGUIMIENTO DE ACUERDOS Y AL </w:t>
      </w:r>
      <w:proofErr w:type="spellStart"/>
      <w:r w:rsidRPr="00A87871">
        <w:rPr>
          <w:rFonts w:ascii="Times New Roman" w:hAnsi="Times New Roman" w:cs="Times New Roman"/>
          <w:b/>
          <w:bCs/>
          <w:sz w:val="24"/>
          <w:szCs w:val="24"/>
        </w:rPr>
        <w:t>PROMOVENTE</w:t>
      </w:r>
      <w:proofErr w:type="spellEnd"/>
      <w:r w:rsidRPr="00A87871">
        <w:rPr>
          <w:rFonts w:ascii="Times New Roman" w:hAnsi="Times New Roman" w:cs="Times New Roman"/>
          <w:b/>
          <w:bCs/>
          <w:sz w:val="24"/>
          <w:szCs w:val="24"/>
        </w:rPr>
        <w:t>.</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A87871" w:rsidRDefault="003059EA" w:rsidP="000E76CB">
      <w:pPr>
        <w:pStyle w:val="Prrafodelista"/>
        <w:numPr>
          <w:ilvl w:val="0"/>
          <w:numId w:val="3"/>
        </w:numPr>
        <w:ind w:left="567" w:right="196" w:hanging="567"/>
        <w:contextualSpacing/>
        <w:jc w:val="both"/>
        <w:rPr>
          <w:b/>
          <w:bCs/>
        </w:rPr>
      </w:pPr>
      <w:r w:rsidRPr="00A87871">
        <w:rPr>
          <w:bCs/>
        </w:rPr>
        <w:t xml:space="preserve">OFICIO NO. </w:t>
      </w:r>
      <w:proofErr w:type="spellStart"/>
      <w:r w:rsidRPr="00A87871">
        <w:rPr>
          <w:bCs/>
        </w:rPr>
        <w:t>SA</w:t>
      </w:r>
      <w:proofErr w:type="spellEnd"/>
      <w:r w:rsidRPr="00A87871">
        <w:rPr>
          <w:bCs/>
        </w:rPr>
        <w:t xml:space="preserve">/642/2021 SIGNADO POR EL C. LIC. JOSÉ DÁVALOS </w:t>
      </w:r>
      <w:proofErr w:type="spellStart"/>
      <w:r w:rsidRPr="00A87871">
        <w:rPr>
          <w:bCs/>
        </w:rPr>
        <w:t>SILLER</w:t>
      </w:r>
      <w:proofErr w:type="spellEnd"/>
      <w:r w:rsidRPr="00A87871">
        <w:rPr>
          <w:bCs/>
        </w:rPr>
        <w:t>, SECRETARIO DEL AYUNTAMIENTO DE SAN PEDRO GARZA GARCÍA, NUEVO LEÓN,</w:t>
      </w:r>
      <w:r w:rsidRPr="00A87871">
        <w:rPr>
          <w:b/>
          <w:bCs/>
        </w:rPr>
        <w:t xml:space="preserve"> </w:t>
      </w:r>
      <w:r w:rsidRPr="00A87871">
        <w:rPr>
          <w:bCs/>
        </w:rPr>
        <w:t>MEDIANTE EL CUAL INFORMA QUE EN SESIÓN DE CABILDO SE APROBÓ OTORGAR EN CONCESIÓN DE USO, APROVECHAMIENTO Y EXPLOTACIÓN A FAVOR DEL ORGANISMO PÚBLICO DESCENTRALIZADO DENOMINADO SERVICIOS DE SALUD DE NUEVO LEÓN, UN INMUEBLE MUNICIPAL UBICADO EN LA CALLE EULALIO GUZMÁN Y MANUEL RIVERA ANAYA EN EL FRACCIONAMIENTO EL OBISPO II DE DICHA MUNICIPALIDAD.</w:t>
      </w:r>
      <w:r w:rsidR="00A87871" w:rsidRPr="00A87871">
        <w:rPr>
          <w:bCs/>
        </w:rPr>
        <w:t xml:space="preserve"> </w:t>
      </w:r>
      <w:r w:rsidRPr="00A87871">
        <w:rPr>
          <w:b/>
          <w:bCs/>
        </w:rPr>
        <w:t>DE ENTERADA Y DE CONFORMIDAD CON LO ESTABLECIDO EN LOS ARTÍCULOS 24 FRACCIÓN III Y 39 FRACCIÓN IX DEL REGLAMENTO PARA EL GOBIERNO INTERIOR DEL CONGRESO, SE TURNA A LA COMISIÓN DE DESARROLLO URBANO.</w:t>
      </w:r>
    </w:p>
    <w:p w:rsidR="003059EA" w:rsidRPr="003059EA" w:rsidRDefault="003059EA" w:rsidP="000E76CB">
      <w:pPr>
        <w:spacing w:after="0" w:line="240" w:lineRule="auto"/>
        <w:ind w:left="567" w:right="196" w:hanging="567"/>
        <w:jc w:val="both"/>
        <w:rPr>
          <w:rFonts w:ascii="Times New Roman" w:hAnsi="Times New Roman" w:cs="Times New Roman"/>
          <w:bCs/>
          <w:sz w:val="24"/>
          <w:szCs w:val="24"/>
        </w:rPr>
      </w:pPr>
    </w:p>
    <w:p w:rsidR="003059EA" w:rsidRPr="00A87871" w:rsidRDefault="003059EA" w:rsidP="000E76CB">
      <w:pPr>
        <w:pStyle w:val="Prrafodelista"/>
        <w:numPr>
          <w:ilvl w:val="0"/>
          <w:numId w:val="3"/>
        </w:numPr>
        <w:ind w:left="567" w:right="196" w:hanging="567"/>
        <w:contextualSpacing/>
        <w:jc w:val="both"/>
        <w:rPr>
          <w:b/>
          <w:bCs/>
        </w:rPr>
      </w:pPr>
      <w:r w:rsidRPr="00A87871">
        <w:rPr>
          <w:bCs/>
        </w:rPr>
        <w:t xml:space="preserve">OFICIO NO. </w:t>
      </w:r>
      <w:proofErr w:type="spellStart"/>
      <w:r w:rsidRPr="00A87871">
        <w:rPr>
          <w:bCs/>
        </w:rPr>
        <w:t>SA</w:t>
      </w:r>
      <w:proofErr w:type="spellEnd"/>
      <w:r w:rsidRPr="00A87871">
        <w:rPr>
          <w:bCs/>
        </w:rPr>
        <w:t>-418-2021 SIGNADO POR EL C. DR. ALEJANDRO REYNOSO GIL, SECRETARIO DEL AYUNTAMIENTO DE SAN NICOLÁS DE LOS GARZA, NUEVO LEÓN,</w:t>
      </w:r>
      <w:r w:rsidRPr="00A87871">
        <w:rPr>
          <w:b/>
          <w:bCs/>
        </w:rPr>
        <w:t xml:space="preserve"> </w:t>
      </w:r>
      <w:r w:rsidRPr="00A87871">
        <w:rPr>
          <w:bCs/>
        </w:rPr>
        <w:t xml:space="preserve">MEDIANTE EL CUAL INFORMA QUE EN SESIÓN DE CABILDO SE APROBÓ EL OTORGAR EN CONCESIÓN DE USO, APROVECHAMIENTO Y EXPLOTACIÓN DE UN BIEN PROPIEDAD MUNICIPAL, A FAVOR DEL GOBIERNO DEL ESTADO DE NUEVO LEÓN, UBICADO EN LA AVENIDA GENERAL SALVADOR ALVARADO DE LA </w:t>
      </w:r>
      <w:r w:rsidRPr="00A87871">
        <w:rPr>
          <w:bCs/>
        </w:rPr>
        <w:lastRenderedPageBreak/>
        <w:t xml:space="preserve">COLONIA FRACCIONAMIENTO CONSTITUYENTES DE QUERÉTARO </w:t>
      </w:r>
      <w:proofErr w:type="spellStart"/>
      <w:r w:rsidRPr="00A87871">
        <w:rPr>
          <w:bCs/>
        </w:rPr>
        <w:t>1ER</w:t>
      </w:r>
      <w:proofErr w:type="spellEnd"/>
      <w:r w:rsidRPr="00A87871">
        <w:rPr>
          <w:bCs/>
        </w:rPr>
        <w:t>. SECTOR DE DICHA MUNICIPALIDAD.</w:t>
      </w:r>
      <w:r w:rsidR="00A87871" w:rsidRPr="00A87871">
        <w:rPr>
          <w:b/>
          <w:bCs/>
        </w:rPr>
        <w:t xml:space="preserve"> </w:t>
      </w:r>
      <w:r w:rsidRPr="00A87871">
        <w:rPr>
          <w:b/>
          <w:bCs/>
        </w:rPr>
        <w:t>DE ENTERADA Y DE CONFORMIDAD CON LO ESTABLECIDO EN LOS ARTÍCULOS 24 FRACCIÓN III Y 39 FRACCIÓN IX DEL REGLAMENTO PARA EL GOBIERNO INTERIOR DEL CONGRESO, SE TURNA A LA COMISIÓN DE DESARROLLO URBANO.</w:t>
      </w:r>
    </w:p>
    <w:p w:rsidR="003059EA" w:rsidRPr="003059EA" w:rsidRDefault="003059EA" w:rsidP="000E76CB">
      <w:pPr>
        <w:spacing w:after="0" w:line="240" w:lineRule="auto"/>
        <w:ind w:left="567" w:right="196" w:hanging="567"/>
        <w:jc w:val="both"/>
        <w:rPr>
          <w:rFonts w:ascii="Times New Roman" w:hAnsi="Times New Roman" w:cs="Times New Roman"/>
          <w:bCs/>
          <w:sz w:val="24"/>
          <w:szCs w:val="24"/>
        </w:rPr>
      </w:pPr>
    </w:p>
    <w:p w:rsidR="003059EA" w:rsidRPr="00A87871" w:rsidRDefault="003059EA" w:rsidP="000E76CB">
      <w:pPr>
        <w:pStyle w:val="Prrafodelista"/>
        <w:numPr>
          <w:ilvl w:val="0"/>
          <w:numId w:val="3"/>
        </w:numPr>
        <w:ind w:left="567" w:right="196" w:hanging="567"/>
        <w:contextualSpacing/>
        <w:jc w:val="both"/>
        <w:rPr>
          <w:b/>
          <w:bCs/>
        </w:rPr>
      </w:pPr>
      <w:r w:rsidRPr="00A87871">
        <w:rPr>
          <w:bCs/>
        </w:rPr>
        <w:t xml:space="preserve">ESCRITO SIGNADO POR EL C. </w:t>
      </w:r>
      <w:proofErr w:type="spellStart"/>
      <w:r w:rsidRPr="00A87871">
        <w:rPr>
          <w:bCs/>
        </w:rPr>
        <w:t>DIP</w:t>
      </w:r>
      <w:proofErr w:type="spellEnd"/>
      <w:r w:rsidRPr="00A87871">
        <w:rPr>
          <w:bCs/>
        </w:rPr>
        <w:t>. EDUARDO GAONA DOMÍNGUEZ, COORDINADOR DEL GRUPO LEGISLATIVO DE MOVIMIENTO CIUDADANO DE LA LXXVI LEGISLATURA,</w:t>
      </w:r>
      <w:r w:rsidRPr="00A87871">
        <w:rPr>
          <w:b/>
          <w:bCs/>
        </w:rPr>
        <w:t xml:space="preserve"> </w:t>
      </w:r>
      <w:r w:rsidRPr="00A87871">
        <w:rPr>
          <w:bCs/>
        </w:rPr>
        <w:t>MEDIANTE EL CUAL PRESENTA INICIATIVA DE REFORMA AL ARTÍCULO 43 POR ADICIÓN DE LAS FRACCIONES I, II, III, IV Y V DE LA LEY DEL SISTEMA ESTATAL ANTICORRUPCIÓN PARA EL ESTADO DE NUEVO LEÓN, EN MATERIA DE REGLAMENTOS MUNICIPALES ANTICORRUPCIÓN.</w:t>
      </w:r>
      <w:r w:rsidR="00A87871" w:rsidRPr="00A87871">
        <w:rPr>
          <w:bCs/>
        </w:rPr>
        <w:t xml:space="preserve"> </w:t>
      </w:r>
      <w:r w:rsidRPr="00A87871">
        <w:rPr>
          <w:b/>
          <w:bCs/>
        </w:rPr>
        <w:t>DE ENTERADA Y DE CONFORMIDAD CON LO ESTABLECIDO EN LOS ARTÍCULOS 24 FRACCIÓN III Y 39 FRACCIÓN XXII DEL REGLAMENTO PARA EL GOBIERNO INTERIOR DEL CONGRESO, SE TURNA A LA COMISIÓN ANTICORRUPCIÓN.</w:t>
      </w:r>
    </w:p>
    <w:p w:rsidR="003059EA" w:rsidRPr="003059EA" w:rsidRDefault="003059EA" w:rsidP="000E76CB">
      <w:pPr>
        <w:spacing w:after="0" w:line="240" w:lineRule="auto"/>
        <w:ind w:left="567" w:right="196" w:hanging="567"/>
        <w:jc w:val="both"/>
        <w:rPr>
          <w:rFonts w:ascii="Times New Roman" w:hAnsi="Times New Roman" w:cs="Times New Roman"/>
          <w:bCs/>
          <w:sz w:val="24"/>
          <w:szCs w:val="24"/>
        </w:rPr>
      </w:pPr>
    </w:p>
    <w:p w:rsidR="003059EA" w:rsidRPr="00A87871" w:rsidRDefault="003059EA" w:rsidP="000E76CB">
      <w:pPr>
        <w:pStyle w:val="Prrafodelista"/>
        <w:numPr>
          <w:ilvl w:val="0"/>
          <w:numId w:val="3"/>
        </w:numPr>
        <w:ind w:left="567" w:right="196" w:hanging="567"/>
        <w:contextualSpacing/>
        <w:jc w:val="both"/>
        <w:rPr>
          <w:b/>
          <w:bCs/>
        </w:rPr>
      </w:pPr>
      <w:r w:rsidRPr="00A87871">
        <w:rPr>
          <w:bCs/>
        </w:rPr>
        <w:t xml:space="preserve">ESCRITO SIGNADO POR EL C. </w:t>
      </w:r>
      <w:proofErr w:type="spellStart"/>
      <w:r w:rsidRPr="00A87871">
        <w:rPr>
          <w:bCs/>
        </w:rPr>
        <w:t>DIP</w:t>
      </w:r>
      <w:proofErr w:type="spellEnd"/>
      <w:r w:rsidRPr="00A87871">
        <w:rPr>
          <w:bCs/>
        </w:rPr>
        <w:t>. EDUARDO GAONA DOMÍNGUEZ, COORDINADOR DEL GRUPO LEGISLATIVO DE MOVIMIENTO CIUDADANO DE LA LXXVI LEGISLATURA,</w:t>
      </w:r>
      <w:r w:rsidRPr="00A87871">
        <w:rPr>
          <w:b/>
          <w:bCs/>
        </w:rPr>
        <w:t xml:space="preserve"> </w:t>
      </w:r>
      <w:r w:rsidRPr="00A87871">
        <w:rPr>
          <w:bCs/>
        </w:rPr>
        <w:t>MEDIANTE EL CUAL PRESENTA INICIATIVA DE REFORMA POR ADICIÓN DE UNA FRACCIÓN VI BIS AL ARTÍCULO 13 DE LA LEY SOBRE EL SISTEMA ESTATAL DE ASISTENCIA SOCIAL DEL ESTADO DE NUEVO LEÓN, EN MATERIA DE ATENCIÓN DE NIÑAS, NIÑOS Y ADOLESCENTES EN SITUACIÓN DE ORFANDAD.</w:t>
      </w:r>
      <w:r w:rsidR="00A87871" w:rsidRPr="00A87871">
        <w:rPr>
          <w:bCs/>
        </w:rPr>
        <w:t xml:space="preserve"> </w:t>
      </w:r>
      <w:r w:rsidRPr="00A87871">
        <w:rPr>
          <w:b/>
          <w:bCs/>
        </w:rPr>
        <w:t>DE ENTERADA Y DE CONFORMIDAD CON LO ESTABLECIDO EN LOS ARTÍCULOS 24 FRACCIÓN III Y 39 FRACCIÓN XV DEL REGLAMENTO PARA EL GOBIERNO INTERIOR DEL CONGRESO, SE TURNA A LA COMISIÓN DE SALUD Y ATENCIÓN A GRUPOS VULNERABLES.</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A87871" w:rsidRDefault="003059EA" w:rsidP="000E76CB">
      <w:pPr>
        <w:pStyle w:val="Prrafodelista"/>
        <w:numPr>
          <w:ilvl w:val="0"/>
          <w:numId w:val="3"/>
        </w:numPr>
        <w:ind w:left="567" w:right="196" w:hanging="567"/>
        <w:contextualSpacing/>
        <w:jc w:val="both"/>
        <w:rPr>
          <w:b/>
          <w:bCs/>
        </w:rPr>
      </w:pPr>
      <w:r w:rsidRPr="00A87871">
        <w:rPr>
          <w:bCs/>
        </w:rPr>
        <w:t>ESCRITO SIGNADO POR LAS CC. CLAUDIA TAPIA CASTELO E IVONNE BUSTOS PAREDES,</w:t>
      </w:r>
      <w:r w:rsidRPr="00A87871">
        <w:rPr>
          <w:b/>
          <w:bCs/>
        </w:rPr>
        <w:t xml:space="preserve"> </w:t>
      </w:r>
      <w:r w:rsidRPr="00A87871">
        <w:rPr>
          <w:bCs/>
        </w:rPr>
        <w:t>MEDIANTE EL CUAL PRESENTAN INICIATIVA DE REFORMA A DIVERSAS DISPOSICIONES DE LA LEY ORGÁNICA DEL PODER LEGISLATIVO DEL ESTADO DE NUEVO LEÓN, EN RELACIÓN A PROHIBIR QUE LAS DIPUTADAS Y DIPUTADOS DEL CONGRESO DEL ESTADO, SE CAMBIEN A UN GRUPO LEGISLATIVO DISTINTO AL QUE LOS HAYA POSTULADO EN EL PROCESO ELECTORAL.</w:t>
      </w:r>
      <w:r w:rsidR="00A87871" w:rsidRPr="00A87871">
        <w:rPr>
          <w:bCs/>
        </w:rPr>
        <w:t xml:space="preserve"> </w:t>
      </w:r>
      <w:r w:rsidRPr="00A87871">
        <w:rPr>
          <w:b/>
          <w:bCs/>
        </w:rPr>
        <w:t>DE ENTERADA Y DE CONFORMIDAD CON LO ESTABLECIDO EN LOS ARTÍCULOS 24 FRACCIÓN III Y 39 FRACCIÓN II DEL REGLAMENTO PARA EL GOBIERNO INTERIOR DEL CONGRESO, SE TURNA A LA COMISIÓN DE LEGISLACIÓN.</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A87871" w:rsidRDefault="003059EA" w:rsidP="000E76CB">
      <w:pPr>
        <w:pStyle w:val="Prrafodelista"/>
        <w:numPr>
          <w:ilvl w:val="0"/>
          <w:numId w:val="3"/>
        </w:numPr>
        <w:ind w:left="567" w:right="196" w:hanging="567"/>
        <w:contextualSpacing/>
        <w:jc w:val="both"/>
        <w:rPr>
          <w:b/>
          <w:bCs/>
        </w:rPr>
      </w:pPr>
      <w:r w:rsidRPr="00A87871">
        <w:rPr>
          <w:bCs/>
        </w:rPr>
        <w:lastRenderedPageBreak/>
        <w:t xml:space="preserve">ESCRITO SIGNADO POR LOS CC. </w:t>
      </w:r>
      <w:proofErr w:type="spellStart"/>
      <w:r w:rsidRPr="00A87871">
        <w:rPr>
          <w:bCs/>
        </w:rPr>
        <w:t>DIP</w:t>
      </w:r>
      <w:proofErr w:type="spellEnd"/>
      <w:r w:rsidRPr="00A87871">
        <w:rPr>
          <w:bCs/>
        </w:rPr>
        <w:t xml:space="preserve">. EDUARDO GAONA DOMÍNGUEZ, </w:t>
      </w:r>
      <w:proofErr w:type="spellStart"/>
      <w:r w:rsidRPr="00A87871">
        <w:rPr>
          <w:bCs/>
        </w:rPr>
        <w:t>DIP</w:t>
      </w:r>
      <w:proofErr w:type="spellEnd"/>
      <w:r w:rsidRPr="00A87871">
        <w:rPr>
          <w:bCs/>
        </w:rPr>
        <w:t xml:space="preserve">. NORMA EDITH BENÍTEZ RIVERA Y </w:t>
      </w:r>
      <w:proofErr w:type="spellStart"/>
      <w:r w:rsidRPr="00A87871">
        <w:rPr>
          <w:bCs/>
        </w:rPr>
        <w:t>DIP</w:t>
      </w:r>
      <w:proofErr w:type="spellEnd"/>
      <w:r w:rsidRPr="00A87871">
        <w:rPr>
          <w:bCs/>
        </w:rPr>
        <w:t>. IRAÍS VIRGINIA REYES DE LA TORRE, INTEGRANTES DEL GRUPO LEGISLATIVO DE MOVIMIENTO CIUDADANO,</w:t>
      </w:r>
      <w:r w:rsidRPr="00A87871">
        <w:rPr>
          <w:b/>
          <w:bCs/>
        </w:rPr>
        <w:t xml:space="preserve"> </w:t>
      </w:r>
      <w:r w:rsidRPr="00A87871">
        <w:rPr>
          <w:bCs/>
        </w:rPr>
        <w:t>MEDIANTE EL CUAL PRESENTAN INICIATIVA CON PROYECTO DE DECRETO POR EL QUE SE MODIFICAN Y ADICIONAN DIVERSOS ARTÍCULOS DE LA LEY DE MOVILIDAD SOSTENIBLE Y ACCESIBILIDAD PARA EL ESTADO DE NUEVO LEÓN, EN MATERIA DE SEGURIDAD Y EDUCACIÓN VIAL.</w:t>
      </w:r>
      <w:r w:rsidR="00A87871" w:rsidRPr="00A87871">
        <w:rPr>
          <w:bCs/>
        </w:rPr>
        <w:t xml:space="preserve"> </w:t>
      </w:r>
      <w:r w:rsidRPr="00A87871">
        <w:rPr>
          <w:b/>
          <w:bCs/>
        </w:rPr>
        <w:t>DE ENTERADA Y DE CONFORMIDAD CON LO ESTABLECIDO EN LOS ARTÍCULOS 24 FRACCIÓN III Y 39 FRACCIÓN X DEL REGLAMENTO PARA EL GOBIERNO INTERIOR DEL CONGRESO, SE TURNA A LA COMISIÓN DE MOVILIDAD.</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0E76CB" w:rsidRDefault="003059EA" w:rsidP="000E76CB">
      <w:pPr>
        <w:pStyle w:val="Prrafodelista"/>
        <w:numPr>
          <w:ilvl w:val="0"/>
          <w:numId w:val="3"/>
        </w:numPr>
        <w:ind w:left="567" w:right="196" w:hanging="567"/>
        <w:contextualSpacing/>
        <w:jc w:val="both"/>
        <w:rPr>
          <w:b/>
          <w:bCs/>
        </w:rPr>
      </w:pPr>
      <w:r w:rsidRPr="000E76CB">
        <w:rPr>
          <w:bCs/>
        </w:rPr>
        <w:t xml:space="preserve">ESCRITO SIGNADO POR LOS CC. </w:t>
      </w:r>
      <w:proofErr w:type="spellStart"/>
      <w:r w:rsidRPr="000E76CB">
        <w:rPr>
          <w:bCs/>
        </w:rPr>
        <w:t>DIP</w:t>
      </w:r>
      <w:proofErr w:type="spellEnd"/>
      <w:r w:rsidRPr="000E76CB">
        <w:rPr>
          <w:bCs/>
        </w:rPr>
        <w:t xml:space="preserve">. EDUARDO GAONA DOMÍNGUEZ, </w:t>
      </w:r>
      <w:proofErr w:type="spellStart"/>
      <w:r w:rsidRPr="000E76CB">
        <w:rPr>
          <w:bCs/>
        </w:rPr>
        <w:t>DIP</w:t>
      </w:r>
      <w:proofErr w:type="spellEnd"/>
      <w:r w:rsidRPr="000E76CB">
        <w:rPr>
          <w:bCs/>
        </w:rPr>
        <w:t xml:space="preserve">. NORMA EDITH BENÍTEZ RIVERA Y </w:t>
      </w:r>
      <w:proofErr w:type="spellStart"/>
      <w:r w:rsidRPr="000E76CB">
        <w:rPr>
          <w:bCs/>
        </w:rPr>
        <w:t>DIP</w:t>
      </w:r>
      <w:proofErr w:type="spellEnd"/>
      <w:r w:rsidRPr="000E76CB">
        <w:rPr>
          <w:bCs/>
        </w:rPr>
        <w:t>. IRAÍS VIRGINIA REYES DE LA TORRE, INTEGRANTES DEL GRUPO LEGISLATIVO DE MOVIMIENTO CIUDADANO,</w:t>
      </w:r>
      <w:r w:rsidRPr="000E76CB">
        <w:rPr>
          <w:b/>
          <w:bCs/>
        </w:rPr>
        <w:t xml:space="preserve"> </w:t>
      </w:r>
      <w:r w:rsidRPr="000E76CB">
        <w:rPr>
          <w:bCs/>
        </w:rPr>
        <w:t>MEDIANTE EL CUAL PRESENTAN INICIATIVA CON PROYECTO DE DECRETO POR EL QUE SE ADICIONA UNA FRACCIÓN VI, AL ARTÍCULO 16 DE LA LEY DE FOMENTO A LA INVERSIÓN Y AL EMPLEO PARA EL ESTADO DE NUEVO LEÓN, EN MATERIA DE REUNIONES DEL CONSEJO DE DESARROLLO ECONÓMICO.</w:t>
      </w:r>
      <w:r w:rsidR="000E76CB" w:rsidRPr="000E76CB">
        <w:rPr>
          <w:bCs/>
        </w:rPr>
        <w:t xml:space="preserve"> </w:t>
      </w:r>
      <w:r w:rsidRPr="000E76CB">
        <w:rPr>
          <w:b/>
          <w:bCs/>
        </w:rPr>
        <w:t>DE ENTERADA Y DE CONFORMIDAD CON LO ESTABLECIDO EN LOS ARTÍCULOS 24 FRACCIÓN III Y 39 FRACCIÓN XI DEL REGLAMENTO PARA EL GOBIERNO INTERIOR DEL CONGRESO, SE TURNA A LA COMISIÓN DE ECONOMÍA, EMPRENDIMIENTO Y TURISMO.</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0E76CB" w:rsidRDefault="003059EA" w:rsidP="000E76CB">
      <w:pPr>
        <w:pStyle w:val="Prrafodelista"/>
        <w:numPr>
          <w:ilvl w:val="0"/>
          <w:numId w:val="3"/>
        </w:numPr>
        <w:ind w:left="567" w:right="196" w:hanging="567"/>
        <w:contextualSpacing/>
        <w:jc w:val="both"/>
        <w:rPr>
          <w:b/>
          <w:bCs/>
        </w:rPr>
      </w:pPr>
      <w:r w:rsidRPr="000E76CB">
        <w:rPr>
          <w:bCs/>
        </w:rPr>
        <w:t>ESCRITO SIGNADO POR EL C. CARLOS DANIEL ORTIZ GARCÍA,</w:t>
      </w:r>
      <w:r w:rsidRPr="000E76CB">
        <w:rPr>
          <w:b/>
          <w:bCs/>
        </w:rPr>
        <w:t xml:space="preserve"> </w:t>
      </w:r>
      <w:r w:rsidRPr="000E76CB">
        <w:rPr>
          <w:bCs/>
        </w:rPr>
        <w:t>MEDIANTE EL CUAL PRESENTA INICIATIVA DE REFORMA POR DEROGACIÓN DEL SEGUNDO PÁRRAFO DEL ARTÍCULO 110 BIS V DE LA LEY DE GOBIERNO MUNICIPAL DEL ESTADO DE NUEVO LEÓN, EN RELACIÓN AL CUIDADO Y PROTECCIÓN DE PARQUES Y JARDINES DE COMPETENCIA MUNICIPAL.</w:t>
      </w:r>
      <w:r w:rsidR="000E76CB" w:rsidRPr="000E76CB">
        <w:rPr>
          <w:b/>
          <w:bCs/>
        </w:rPr>
        <w:t xml:space="preserve"> </w:t>
      </w:r>
      <w:r w:rsidRPr="000E76CB">
        <w:rPr>
          <w:b/>
          <w:bCs/>
        </w:rPr>
        <w:t>DE ENTERADA Y DE CONFORMIDAD CON LO ESTABLECIDO EN LOS ARTÍCULOS 24 FRACCIÓN III Y 39 FRACCIÓN II DEL REGLAMENTO PARA EL GOBIERNO INTERIOR DEL CONGRESO, SE TURNA A LA COMISIÓN DE LEGISLACIÓN.</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0E76CB" w:rsidRDefault="003059EA" w:rsidP="000E76CB">
      <w:pPr>
        <w:pStyle w:val="Prrafodelista"/>
        <w:numPr>
          <w:ilvl w:val="0"/>
          <w:numId w:val="3"/>
        </w:numPr>
        <w:ind w:left="567" w:right="196" w:hanging="567"/>
        <w:contextualSpacing/>
        <w:jc w:val="both"/>
        <w:rPr>
          <w:b/>
          <w:bCs/>
        </w:rPr>
      </w:pPr>
      <w:r w:rsidRPr="000E76CB">
        <w:rPr>
          <w:bCs/>
        </w:rPr>
        <w:t xml:space="preserve">ESCRITO PRESENTADO POR LOS CC. </w:t>
      </w:r>
      <w:proofErr w:type="spellStart"/>
      <w:r w:rsidRPr="000E76CB">
        <w:rPr>
          <w:bCs/>
        </w:rPr>
        <w:t>DIP</w:t>
      </w:r>
      <w:proofErr w:type="spellEnd"/>
      <w:r w:rsidRPr="000E76CB">
        <w:rPr>
          <w:bCs/>
        </w:rPr>
        <w:t xml:space="preserve">. </w:t>
      </w:r>
      <w:proofErr w:type="spellStart"/>
      <w:r w:rsidRPr="000E76CB">
        <w:rPr>
          <w:bCs/>
        </w:rPr>
        <w:t>ANYLÚ</w:t>
      </w:r>
      <w:proofErr w:type="spellEnd"/>
      <w:r w:rsidRPr="000E76CB">
        <w:rPr>
          <w:bCs/>
        </w:rPr>
        <w:t xml:space="preserve"> BENDICIÓN HERNÁNDEZ SEPÚLVEDA, JESSICA ELODIA MARTÍNEZ </w:t>
      </w:r>
      <w:proofErr w:type="spellStart"/>
      <w:r w:rsidRPr="000E76CB">
        <w:rPr>
          <w:bCs/>
        </w:rPr>
        <w:t>MARTÍNEZ</w:t>
      </w:r>
      <w:proofErr w:type="spellEnd"/>
      <w:r w:rsidRPr="000E76CB">
        <w:rPr>
          <w:bCs/>
        </w:rPr>
        <w:t xml:space="preserve"> Y WALDO FERNÁNDEZ GONZÁLEZ, INTEGRANTES DEL GRUPO LEGISLATIVO DEL PARTIDO MOVIMIENTO DE REGENERACIÓN NACIONAL DE LA LXXVI LEGISLATURA,</w:t>
      </w:r>
      <w:r w:rsidRPr="000E76CB">
        <w:rPr>
          <w:b/>
          <w:bCs/>
        </w:rPr>
        <w:t xml:space="preserve"> </w:t>
      </w:r>
      <w:r w:rsidRPr="000E76CB">
        <w:rPr>
          <w:bCs/>
        </w:rPr>
        <w:t xml:space="preserve"> MEDIANTE EL CUAL SOLICITAN LA APROBACIÓN DE UN PUNTO DE ACUERDO, A FIN DE QUE LLEVEN A CABO LAS MESAS DE TRABAJO Y DE ANÁLISIS </w:t>
      </w:r>
      <w:r w:rsidRPr="000E76CB">
        <w:rPr>
          <w:bCs/>
        </w:rPr>
        <w:lastRenderedPageBreak/>
        <w:t>NECESARIAS, MISMAS QUE SE DESARROLLARÁN DE MANERA HIBRIDA CON LA FINALIDAD DE RECABAR LA OPINIÓN DE EXPERTAS EN EL TEMA, DE LAS PROPIAS VÍCTIMAS Y DE LA SOCIEDAD CIVIL ORGANIZADA EN GENERAL, PARA TRAER A ESTE PLENO DEL CONGRESO UNA PROPUESTA INTEGRAL DE REFORMAS DE CARÁCTER CONSTITUCIONAL PARA FRENAR LA OLA DE VIOLENCIA Y DE DELITOS COMETIDOS EN CONTRA DE LAS MUJERES.</w:t>
      </w:r>
      <w:r w:rsidR="000E76CB" w:rsidRPr="000E76CB">
        <w:rPr>
          <w:b/>
          <w:bCs/>
        </w:rPr>
        <w:t xml:space="preserve"> </w:t>
      </w:r>
      <w:r w:rsidRPr="000E76CB">
        <w:rPr>
          <w:b/>
          <w:bCs/>
        </w:rPr>
        <w:t>SE RESERVA PARA EL CONOCIMIENTO DEL PLENO EN EL PUNTO DE ASUNTOS GENERALES”</w:t>
      </w:r>
    </w:p>
    <w:p w:rsidR="003059EA" w:rsidRPr="003059EA" w:rsidRDefault="003059EA" w:rsidP="000E76CB">
      <w:pPr>
        <w:spacing w:after="0" w:line="240" w:lineRule="auto"/>
        <w:ind w:left="567" w:right="196" w:hanging="567"/>
        <w:jc w:val="both"/>
        <w:rPr>
          <w:rFonts w:ascii="Times New Roman" w:hAnsi="Times New Roman" w:cs="Times New Roman"/>
          <w:b/>
          <w:bCs/>
          <w:sz w:val="24"/>
          <w:szCs w:val="24"/>
        </w:rPr>
      </w:pPr>
    </w:p>
    <w:p w:rsidR="003059EA" w:rsidRPr="000E76CB" w:rsidRDefault="003059EA" w:rsidP="000E76CB">
      <w:pPr>
        <w:pStyle w:val="Prrafodelista"/>
        <w:numPr>
          <w:ilvl w:val="0"/>
          <w:numId w:val="3"/>
        </w:numPr>
        <w:ind w:left="567" w:right="196" w:hanging="567"/>
        <w:contextualSpacing/>
        <w:jc w:val="both"/>
        <w:rPr>
          <w:b/>
          <w:bCs/>
        </w:rPr>
      </w:pPr>
      <w:r w:rsidRPr="000E76CB">
        <w:rPr>
          <w:bCs/>
        </w:rPr>
        <w:t xml:space="preserve">ESCRITO PRESENTADO POR EL C. </w:t>
      </w:r>
      <w:proofErr w:type="spellStart"/>
      <w:r w:rsidRPr="000E76CB">
        <w:rPr>
          <w:bCs/>
        </w:rPr>
        <w:t>DIP</w:t>
      </w:r>
      <w:proofErr w:type="spellEnd"/>
      <w:r w:rsidRPr="000E76CB">
        <w:rPr>
          <w:bCs/>
        </w:rPr>
        <w:t xml:space="preserve">. HÉCTOR GARCÍA </w:t>
      </w:r>
      <w:proofErr w:type="spellStart"/>
      <w:r w:rsidRPr="000E76CB">
        <w:rPr>
          <w:bCs/>
        </w:rPr>
        <w:t>GARCÍA</w:t>
      </w:r>
      <w:proofErr w:type="spellEnd"/>
      <w:r w:rsidRPr="000E76CB">
        <w:rPr>
          <w:bCs/>
        </w:rPr>
        <w:t>, INTEGRANTE DEL GRUPO LEGISLATIVO DEL PARTIDO REVOLUCIONARIO INSTITUCIONAL DE LA LXXVI LEGISLATURA,</w:t>
      </w:r>
      <w:r w:rsidRPr="000E76CB">
        <w:rPr>
          <w:b/>
          <w:bCs/>
        </w:rPr>
        <w:t xml:space="preserve"> </w:t>
      </w:r>
      <w:r w:rsidRPr="000E76CB">
        <w:rPr>
          <w:bCs/>
        </w:rPr>
        <w:t xml:space="preserve"> MEDIANTE EL CUAL SOLICITA LA APROBACIÓN DE UN PUNTO DE ACUERDO, A FIN DE QUE EXHORTE A LA COMISIÓN DE COORDINACIÓN Y RÉGIMEN INTERNO, PARA QUE A LA BREVEDAD POSIBLE CREE LA COMISIÓN ESPECIAL DE ATENCIÓN AL SAR-</w:t>
      </w:r>
      <w:proofErr w:type="spellStart"/>
      <w:r w:rsidRPr="000E76CB">
        <w:rPr>
          <w:bCs/>
        </w:rPr>
        <w:t>COV2</w:t>
      </w:r>
      <w:proofErr w:type="spellEnd"/>
      <w:r w:rsidRPr="000E76CB">
        <w:rPr>
          <w:bCs/>
        </w:rPr>
        <w:t xml:space="preserve"> O </w:t>
      </w:r>
      <w:proofErr w:type="spellStart"/>
      <w:r w:rsidRPr="000E76CB">
        <w:rPr>
          <w:bCs/>
        </w:rPr>
        <w:t>COVID</w:t>
      </w:r>
      <w:proofErr w:type="spellEnd"/>
      <w:r w:rsidRPr="000E76CB">
        <w:rPr>
          <w:bCs/>
        </w:rPr>
        <w:t>-19 PARA IMPLEMENTAR LÍNEAS DE ACCIÓN QUE PERMITAN ENFRENTAR ESTA TERRIBLE ENFERMEDAD EN COORDINACIÓN CON OTRAS INSTANCIAS DE GOBIERNO E INICIATIVA PRIVADA, PERMITIENDO A ESTE PODER LEGISLATIVO TENER UN INVOLUCRAMIENTO DIRECTO EN LA ATENCIÓN INTEGRAL A LA SOCIEDAD CIVIL Y PODER PREVENIR MÁS LOS CONTAGIOS Y DECESOS DE LAS PERSONAS QUE HAYAN ADQUIRIDO ESTE VIRUS.</w:t>
      </w:r>
      <w:r w:rsidR="000E76CB" w:rsidRPr="000E76CB">
        <w:rPr>
          <w:bCs/>
        </w:rPr>
        <w:t xml:space="preserve"> </w:t>
      </w:r>
      <w:r w:rsidRPr="000E76CB">
        <w:rPr>
          <w:b/>
          <w:bCs/>
        </w:rPr>
        <w:t>DE ENTERADA Y DE CONFORMIDAD CON LO ESTABLECIDO EN EL ARTÍCULO 24 FRACCIÓN III DEL REGLAMENTO PARA EL GOBIERNO INTERIOR DEL CONGRESO, SE TURNA A LA COMISIÓN DE COORDINACIÓN Y RÉGIMEN INTERNO.</w:t>
      </w:r>
    </w:p>
    <w:sectPr w:rsidR="003059EA" w:rsidRPr="000E76C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58E" w:rsidRDefault="00B6158E" w:rsidP="00162A73">
      <w:pPr>
        <w:spacing w:after="0" w:line="240" w:lineRule="auto"/>
      </w:pPr>
      <w:r>
        <w:separator/>
      </w:r>
    </w:p>
  </w:endnote>
  <w:endnote w:type="continuationSeparator" w:id="0">
    <w:p w:rsidR="00B6158E" w:rsidRDefault="00B6158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E0904" w:rsidRPr="00DE0904">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58E" w:rsidRDefault="00B6158E" w:rsidP="00162A73">
      <w:pPr>
        <w:spacing w:after="0" w:line="240" w:lineRule="auto"/>
      </w:pPr>
      <w:r>
        <w:separator/>
      </w:r>
    </w:p>
  </w:footnote>
  <w:footnote w:type="continuationSeparator" w:id="0">
    <w:p w:rsidR="00B6158E" w:rsidRDefault="00B6158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2190"/>
    <w:rsid w:val="000535C1"/>
    <w:rsid w:val="000546AF"/>
    <w:rsid w:val="00054F7E"/>
    <w:rsid w:val="000601EB"/>
    <w:rsid w:val="00060436"/>
    <w:rsid w:val="0006150B"/>
    <w:rsid w:val="00062F99"/>
    <w:rsid w:val="00063918"/>
    <w:rsid w:val="000642D3"/>
    <w:rsid w:val="00064D96"/>
    <w:rsid w:val="00065562"/>
    <w:rsid w:val="00066113"/>
    <w:rsid w:val="00067132"/>
    <w:rsid w:val="00067C60"/>
    <w:rsid w:val="00070683"/>
    <w:rsid w:val="00072C82"/>
    <w:rsid w:val="00073E4F"/>
    <w:rsid w:val="00074DD0"/>
    <w:rsid w:val="000833DB"/>
    <w:rsid w:val="00083A41"/>
    <w:rsid w:val="000877ED"/>
    <w:rsid w:val="00090736"/>
    <w:rsid w:val="00092544"/>
    <w:rsid w:val="0009288E"/>
    <w:rsid w:val="00093D64"/>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6CB"/>
    <w:rsid w:val="000E7794"/>
    <w:rsid w:val="000F0FF2"/>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0CA"/>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0034"/>
    <w:rsid w:val="00201852"/>
    <w:rsid w:val="00202989"/>
    <w:rsid w:val="0020424C"/>
    <w:rsid w:val="00205B5E"/>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964D0"/>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059EA"/>
    <w:rsid w:val="00310609"/>
    <w:rsid w:val="003124D9"/>
    <w:rsid w:val="00315664"/>
    <w:rsid w:val="00315758"/>
    <w:rsid w:val="003162BF"/>
    <w:rsid w:val="00316C08"/>
    <w:rsid w:val="00316E08"/>
    <w:rsid w:val="00317C3B"/>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011A"/>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4CC"/>
    <w:rsid w:val="00483848"/>
    <w:rsid w:val="00492734"/>
    <w:rsid w:val="00493AEA"/>
    <w:rsid w:val="00495D2A"/>
    <w:rsid w:val="00496E1C"/>
    <w:rsid w:val="004976AE"/>
    <w:rsid w:val="004A2C88"/>
    <w:rsid w:val="004A65A7"/>
    <w:rsid w:val="004B2E2F"/>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0A56"/>
    <w:rsid w:val="00522FE2"/>
    <w:rsid w:val="00524405"/>
    <w:rsid w:val="005260F1"/>
    <w:rsid w:val="005301B7"/>
    <w:rsid w:val="00530656"/>
    <w:rsid w:val="00532CD6"/>
    <w:rsid w:val="00533035"/>
    <w:rsid w:val="00534869"/>
    <w:rsid w:val="005351DD"/>
    <w:rsid w:val="00537133"/>
    <w:rsid w:val="0054230B"/>
    <w:rsid w:val="005423CE"/>
    <w:rsid w:val="00544B28"/>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232"/>
    <w:rsid w:val="0059567B"/>
    <w:rsid w:val="0059755F"/>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2318"/>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5DF"/>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21"/>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4844"/>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55E0"/>
    <w:rsid w:val="00976D46"/>
    <w:rsid w:val="00981520"/>
    <w:rsid w:val="009827E2"/>
    <w:rsid w:val="0098408B"/>
    <w:rsid w:val="009914ED"/>
    <w:rsid w:val="0099157A"/>
    <w:rsid w:val="00992000"/>
    <w:rsid w:val="00992967"/>
    <w:rsid w:val="009947F3"/>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5CB1"/>
    <w:rsid w:val="00A8023F"/>
    <w:rsid w:val="00A80BBA"/>
    <w:rsid w:val="00A80D89"/>
    <w:rsid w:val="00A81B65"/>
    <w:rsid w:val="00A8299B"/>
    <w:rsid w:val="00A82BAE"/>
    <w:rsid w:val="00A82BE0"/>
    <w:rsid w:val="00A87871"/>
    <w:rsid w:val="00A9300C"/>
    <w:rsid w:val="00AA10C1"/>
    <w:rsid w:val="00AA12A4"/>
    <w:rsid w:val="00AA2BF7"/>
    <w:rsid w:val="00AA402E"/>
    <w:rsid w:val="00AA5683"/>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AF7BC3"/>
    <w:rsid w:val="00B00B3D"/>
    <w:rsid w:val="00B03CCB"/>
    <w:rsid w:val="00B04255"/>
    <w:rsid w:val="00B04456"/>
    <w:rsid w:val="00B107F9"/>
    <w:rsid w:val="00B116AD"/>
    <w:rsid w:val="00B11E41"/>
    <w:rsid w:val="00B1240C"/>
    <w:rsid w:val="00B132A2"/>
    <w:rsid w:val="00B134E1"/>
    <w:rsid w:val="00B14C79"/>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158E"/>
    <w:rsid w:val="00B64134"/>
    <w:rsid w:val="00B67395"/>
    <w:rsid w:val="00B70F40"/>
    <w:rsid w:val="00B729FC"/>
    <w:rsid w:val="00B745E3"/>
    <w:rsid w:val="00B75999"/>
    <w:rsid w:val="00B802D9"/>
    <w:rsid w:val="00B80C08"/>
    <w:rsid w:val="00B80E2E"/>
    <w:rsid w:val="00B83102"/>
    <w:rsid w:val="00B8534C"/>
    <w:rsid w:val="00B85EB1"/>
    <w:rsid w:val="00B869E7"/>
    <w:rsid w:val="00B8786E"/>
    <w:rsid w:val="00B95F8D"/>
    <w:rsid w:val="00B96128"/>
    <w:rsid w:val="00B97B0F"/>
    <w:rsid w:val="00BA1749"/>
    <w:rsid w:val="00BA32E1"/>
    <w:rsid w:val="00BA3B0A"/>
    <w:rsid w:val="00BA6D5A"/>
    <w:rsid w:val="00BA7159"/>
    <w:rsid w:val="00BA730B"/>
    <w:rsid w:val="00BB1A4B"/>
    <w:rsid w:val="00BB1AE4"/>
    <w:rsid w:val="00BB5ABD"/>
    <w:rsid w:val="00BB5C5C"/>
    <w:rsid w:val="00BB7E77"/>
    <w:rsid w:val="00BC4517"/>
    <w:rsid w:val="00BC7D46"/>
    <w:rsid w:val="00BD39B7"/>
    <w:rsid w:val="00BD6708"/>
    <w:rsid w:val="00BE0BE4"/>
    <w:rsid w:val="00BE1A35"/>
    <w:rsid w:val="00BE2311"/>
    <w:rsid w:val="00BE374B"/>
    <w:rsid w:val="00BE463C"/>
    <w:rsid w:val="00BE5388"/>
    <w:rsid w:val="00BE581E"/>
    <w:rsid w:val="00BF05CB"/>
    <w:rsid w:val="00BF277C"/>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1D9D"/>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289F"/>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7C05"/>
    <w:rsid w:val="00DA00DF"/>
    <w:rsid w:val="00DA312D"/>
    <w:rsid w:val="00DA77C1"/>
    <w:rsid w:val="00DB1B24"/>
    <w:rsid w:val="00DB36D2"/>
    <w:rsid w:val="00DB4EBD"/>
    <w:rsid w:val="00DB62B2"/>
    <w:rsid w:val="00DB6D70"/>
    <w:rsid w:val="00DC0A78"/>
    <w:rsid w:val="00DC1797"/>
    <w:rsid w:val="00DC5245"/>
    <w:rsid w:val="00DC5256"/>
    <w:rsid w:val="00DC618F"/>
    <w:rsid w:val="00DD161E"/>
    <w:rsid w:val="00DD51BA"/>
    <w:rsid w:val="00DD65B4"/>
    <w:rsid w:val="00DE07AA"/>
    <w:rsid w:val="00DE0904"/>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0452"/>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57CC"/>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B48A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440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11</Pages>
  <Words>3267</Words>
  <Characters>18628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22</cp:revision>
  <cp:lastPrinted>2021-02-02T22:30:00Z</cp:lastPrinted>
  <dcterms:created xsi:type="dcterms:W3CDTF">2021-09-14T16:00:00Z</dcterms:created>
  <dcterms:modified xsi:type="dcterms:W3CDTF">2021-09-15T20:31:00Z</dcterms:modified>
</cp:coreProperties>
</file>